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CE5343">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CE5343">
        <w:rPr>
          <w:rFonts w:hint="cs"/>
          <w:b/>
          <w:bCs/>
          <w:sz w:val="28"/>
          <w:szCs w:val="28"/>
          <w:u w:val="single"/>
          <w:rtl/>
        </w:rPr>
        <w:t>שופטים</w:t>
      </w:r>
    </w:p>
    <w:p w:rsidR="00CE5343" w:rsidRDefault="00CE5343" w:rsidP="00CE5343">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אם נעקוב ונבדוק, אנו יכולים לראות ש</w:t>
      </w:r>
      <w:r w:rsidRPr="00CE5343">
        <w:rPr>
          <w:rFonts w:asciiTheme="minorBidi" w:hAnsiTheme="minorBidi" w:hint="cs"/>
          <w:b/>
          <w:bCs/>
          <w:spacing w:val="-9"/>
          <w:sz w:val="24"/>
          <w:szCs w:val="24"/>
          <w:shd w:val="clear" w:color="auto" w:fill="FFFFFF"/>
          <w:rtl/>
        </w:rPr>
        <w:t>בשנים האחרונות פרשת שופטים היא הפרשה הראשונה אחרי ראש חודש אלול וזאת מכיוון שהמילה "שופטים" מזכירה לנו את המשפט שבקרוב יהיה לכולנו עם השופט הגדול ביותר של העולם</w:t>
      </w:r>
      <w:r>
        <w:rPr>
          <w:rFonts w:asciiTheme="minorBidi" w:hAnsiTheme="minorBidi" w:hint="cs"/>
          <w:b/>
          <w:bCs/>
          <w:spacing w:val="-9"/>
          <w:sz w:val="24"/>
          <w:szCs w:val="24"/>
          <w:shd w:val="clear" w:color="auto" w:fill="FFFFFF"/>
          <w:rtl/>
        </w:rPr>
        <w:t xml:space="preserve">, הרי הוא הקדוש ברוך הוא. </w:t>
      </w:r>
      <w:r w:rsidRPr="00CE5343">
        <w:rPr>
          <w:rFonts w:asciiTheme="minorBidi" w:hAnsiTheme="minorBidi" w:hint="cs"/>
          <w:b/>
          <w:bCs/>
          <w:spacing w:val="-9"/>
          <w:sz w:val="24"/>
          <w:szCs w:val="24"/>
          <w:shd w:val="clear" w:color="auto" w:fill="FFFFFF"/>
          <w:rtl/>
        </w:rPr>
        <w:t xml:space="preserve"> שופט שהוא לא בשר ודם אלא הקדוש ברוך הוא בכבודו ובעצמו. וכך בראש השנה, נקבע לאדם כל מה שיהיה לו בשנה הבאה. ולכן נשתדל כולנו בחודש זה, חודש אלול, חודש הרחמים והסליחות לחזור בתשובה שלמה ולהכין עצמנו למשפט הקרב ובא, ולהביא </w:t>
      </w:r>
      <w:r>
        <w:rPr>
          <w:rFonts w:asciiTheme="minorBidi" w:hAnsiTheme="minorBidi" w:hint="cs"/>
          <w:b/>
          <w:bCs/>
          <w:spacing w:val="-9"/>
          <w:sz w:val="24"/>
          <w:szCs w:val="24"/>
          <w:shd w:val="clear" w:color="auto" w:fill="FFFFFF"/>
          <w:rtl/>
        </w:rPr>
        <w:t>איתנו</w:t>
      </w:r>
      <w:r w:rsidRPr="00CE5343">
        <w:rPr>
          <w:rFonts w:asciiTheme="minorBidi" w:hAnsiTheme="minorBidi" w:hint="cs"/>
          <w:b/>
          <w:bCs/>
          <w:spacing w:val="-9"/>
          <w:sz w:val="24"/>
          <w:szCs w:val="24"/>
          <w:shd w:val="clear" w:color="auto" w:fill="FFFFFF"/>
          <w:rtl/>
        </w:rPr>
        <w:t xml:space="preserve"> מצוות ומעשים טובים שיסנגרו עלינו ויהיו </w:t>
      </w:r>
      <w:r>
        <w:rPr>
          <w:rFonts w:asciiTheme="minorBidi" w:hAnsiTheme="minorBidi" w:hint="cs"/>
          <w:b/>
          <w:bCs/>
          <w:spacing w:val="-9"/>
          <w:sz w:val="24"/>
          <w:szCs w:val="24"/>
          <w:shd w:val="clear" w:color="auto" w:fill="FFFFFF"/>
          <w:rtl/>
        </w:rPr>
        <w:t>מליצים</w:t>
      </w:r>
      <w:r w:rsidRPr="00CE5343">
        <w:rPr>
          <w:rFonts w:asciiTheme="minorBidi" w:hAnsiTheme="minorBidi" w:hint="cs"/>
          <w:b/>
          <w:bCs/>
          <w:spacing w:val="-9"/>
          <w:sz w:val="24"/>
          <w:szCs w:val="24"/>
          <w:shd w:val="clear" w:color="auto" w:fill="FFFFFF"/>
          <w:rtl/>
        </w:rPr>
        <w:t xml:space="preserve"> טוב</w:t>
      </w:r>
      <w:r>
        <w:rPr>
          <w:rFonts w:asciiTheme="minorBidi" w:hAnsiTheme="minorBidi" w:hint="cs"/>
          <w:b/>
          <w:bCs/>
          <w:spacing w:val="-9"/>
          <w:sz w:val="24"/>
          <w:szCs w:val="24"/>
          <w:shd w:val="clear" w:color="auto" w:fill="FFFFFF"/>
          <w:rtl/>
        </w:rPr>
        <w:t>ים</w:t>
      </w:r>
      <w:r w:rsidRPr="00CE5343">
        <w:rPr>
          <w:rFonts w:asciiTheme="minorBidi" w:hAnsiTheme="minorBidi" w:hint="cs"/>
          <w:b/>
          <w:bCs/>
          <w:spacing w:val="-9"/>
          <w:sz w:val="24"/>
          <w:szCs w:val="24"/>
          <w:shd w:val="clear" w:color="auto" w:fill="FFFFFF"/>
          <w:rtl/>
        </w:rPr>
        <w:t xml:space="preserve"> בעדנו ובעד אנשי ביתנו</w:t>
      </w:r>
      <w:r>
        <w:rPr>
          <w:rFonts w:asciiTheme="minorBidi" w:hAnsiTheme="minorBidi" w:hint="cs"/>
          <w:b/>
          <w:bCs/>
          <w:spacing w:val="-9"/>
          <w:sz w:val="24"/>
          <w:szCs w:val="24"/>
          <w:shd w:val="clear" w:color="auto" w:fill="FFFFFF"/>
          <w:rtl/>
        </w:rPr>
        <w:t xml:space="preserve"> ובעד כל עם ישראל, שהרי עם ישראל ערבים זה לזה, ובהזדמנות זאת נתפלל גם על כל עם ישראל לרפואה שלמה וחזרה בתשובה שישובו לדרך המלך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הרי היא  דרך ה'.                 </w:t>
      </w:r>
    </w:p>
    <w:p w:rsidR="00CE5343" w:rsidRDefault="00CE5343" w:rsidP="00CE5343">
      <w:pPr>
        <w:jc w:val="right"/>
        <w:rPr>
          <w:rFonts w:asciiTheme="minorBidi" w:hAnsiTheme="minorBidi" w:hint="cs"/>
          <w:b/>
          <w:bCs/>
          <w:spacing w:val="-9"/>
          <w:sz w:val="24"/>
          <w:szCs w:val="24"/>
          <w:shd w:val="clear" w:color="auto" w:fill="FFFFFF"/>
          <w:rtl/>
        </w:rPr>
      </w:pPr>
      <w:r w:rsidRPr="00CE5343">
        <w:rPr>
          <w:rFonts w:asciiTheme="minorBidi" w:hAnsiTheme="minorBidi" w:hint="cs"/>
          <w:b/>
          <w:bCs/>
          <w:spacing w:val="-9"/>
          <w:sz w:val="24"/>
          <w:szCs w:val="24"/>
          <w:shd w:val="clear" w:color="auto" w:fill="FFFFFF"/>
          <w:rtl/>
        </w:rPr>
        <w:t xml:space="preserve">עצה גדולה </w:t>
      </w:r>
      <w:r>
        <w:rPr>
          <w:rFonts w:asciiTheme="minorBidi" w:hAnsiTheme="minorBidi" w:hint="cs"/>
          <w:b/>
          <w:bCs/>
          <w:spacing w:val="-9"/>
          <w:sz w:val="24"/>
          <w:szCs w:val="24"/>
          <w:shd w:val="clear" w:color="auto" w:fill="FFFFFF"/>
          <w:rtl/>
        </w:rPr>
        <w:t>אפשר לראות</w:t>
      </w:r>
      <w:r w:rsidRPr="00CE5343">
        <w:rPr>
          <w:rFonts w:asciiTheme="minorBidi" w:hAnsiTheme="minorBidi" w:hint="cs"/>
          <w:b/>
          <w:bCs/>
          <w:spacing w:val="-9"/>
          <w:sz w:val="24"/>
          <w:szCs w:val="24"/>
          <w:shd w:val="clear" w:color="auto" w:fill="FFFFFF"/>
          <w:rtl/>
        </w:rPr>
        <w:t xml:space="preserve"> בפרשת השבוע, ועצה </w:t>
      </w:r>
      <w:r>
        <w:rPr>
          <w:rFonts w:asciiTheme="minorBidi" w:hAnsiTheme="minorBidi" w:hint="cs"/>
          <w:b/>
          <w:bCs/>
          <w:spacing w:val="-9"/>
          <w:sz w:val="24"/>
          <w:szCs w:val="24"/>
          <w:shd w:val="clear" w:color="auto" w:fill="FFFFFF"/>
          <w:rtl/>
        </w:rPr>
        <w:t>זו</w:t>
      </w:r>
      <w:r w:rsidRPr="00CE5343">
        <w:rPr>
          <w:rFonts w:asciiTheme="minorBidi" w:hAnsiTheme="minorBidi" w:hint="cs"/>
          <w:b/>
          <w:bCs/>
          <w:spacing w:val="-9"/>
          <w:sz w:val="24"/>
          <w:szCs w:val="24"/>
          <w:shd w:val="clear" w:color="auto" w:fill="FFFFFF"/>
          <w:rtl/>
        </w:rPr>
        <w:t xml:space="preserve"> תציל אותנו ותעזור לנו מול היצר הרע שכל הזמן מנסה להפיל אותנו </w:t>
      </w:r>
      <w:r>
        <w:rPr>
          <w:rFonts w:asciiTheme="minorBidi" w:hAnsiTheme="minorBidi" w:hint="cs"/>
          <w:b/>
          <w:bCs/>
          <w:spacing w:val="-9"/>
          <w:sz w:val="24"/>
          <w:szCs w:val="24"/>
          <w:shd w:val="clear" w:color="auto" w:fill="FFFFFF"/>
          <w:rtl/>
        </w:rPr>
        <w:t>גם</w:t>
      </w:r>
      <w:r w:rsidRPr="00CE5343">
        <w:rPr>
          <w:rFonts w:asciiTheme="minorBidi" w:hAnsiTheme="minorBidi" w:hint="cs"/>
          <w:b/>
          <w:bCs/>
          <w:spacing w:val="-9"/>
          <w:sz w:val="24"/>
          <w:szCs w:val="24"/>
          <w:shd w:val="clear" w:color="auto" w:fill="FFFFFF"/>
          <w:rtl/>
        </w:rPr>
        <w:t xml:space="preserve"> באמונה </w:t>
      </w:r>
      <w:r>
        <w:rPr>
          <w:rFonts w:asciiTheme="minorBidi" w:hAnsiTheme="minorBidi" w:hint="cs"/>
          <w:b/>
          <w:bCs/>
          <w:spacing w:val="-9"/>
          <w:sz w:val="24"/>
          <w:szCs w:val="24"/>
          <w:shd w:val="clear" w:color="auto" w:fill="FFFFFF"/>
          <w:rtl/>
        </w:rPr>
        <w:t>וגם</w:t>
      </w:r>
      <w:r w:rsidRPr="00CE5343">
        <w:rPr>
          <w:rFonts w:asciiTheme="minorBidi" w:hAnsiTheme="minorBidi" w:hint="cs"/>
          <w:b/>
          <w:bCs/>
          <w:spacing w:val="-9"/>
          <w:sz w:val="24"/>
          <w:szCs w:val="24"/>
          <w:shd w:val="clear" w:color="auto" w:fill="FFFFFF"/>
          <w:rtl/>
        </w:rPr>
        <w:t xml:space="preserve"> בעבודת ה'.  והעצה היא "שפטים ושטרים תתן לך בכל שעריך"</w:t>
      </w:r>
      <w:r>
        <w:rPr>
          <w:rFonts w:asciiTheme="minorBidi" w:hAnsiTheme="minorBidi" w:hint="cs"/>
          <w:b/>
          <w:bCs/>
          <w:spacing w:val="-9"/>
          <w:sz w:val="24"/>
          <w:szCs w:val="24"/>
          <w:shd w:val="clear" w:color="auto" w:fill="FFFFFF"/>
          <w:rtl/>
        </w:rPr>
        <w:t>.</w:t>
      </w:r>
      <w:r w:rsidRPr="00CE5343">
        <w:rPr>
          <w:rFonts w:asciiTheme="minorBidi" w:hAnsiTheme="minorBidi" w:hint="cs"/>
          <w:b/>
          <w:bCs/>
          <w:spacing w:val="-9"/>
          <w:sz w:val="24"/>
          <w:szCs w:val="24"/>
          <w:shd w:val="clear" w:color="auto" w:fill="FFFFFF"/>
          <w:rtl/>
        </w:rPr>
        <w:t xml:space="preserve"> וכבר פירשו בעלי המוסר, שהשערים שבהם צריך לתת שופטים ושוטרים הם האיברים של האדם. שכל אדם צריך לשים לעצמו שופטים ושוטרים על הדיבור, הראיה המאכלים שמכניס לפה וכו'..  ודבר זה גם נרמז במילה "שעריך" שכן המילה הזאת היא ראשי תיבות</w:t>
      </w:r>
      <w:r>
        <w:rPr>
          <w:rFonts w:asciiTheme="minorBidi" w:hAnsiTheme="minorBidi" w:hint="cs"/>
          <w:b/>
          <w:bCs/>
          <w:spacing w:val="-9"/>
          <w:sz w:val="24"/>
          <w:szCs w:val="24"/>
          <w:shd w:val="clear" w:color="auto" w:fill="FFFFFF"/>
          <w:rtl/>
        </w:rPr>
        <w:t xml:space="preserve"> של האיברים. "שעריך" ראשי תיבות : </w:t>
      </w:r>
      <w:r w:rsidRPr="00CE5343">
        <w:rPr>
          <w:rFonts w:asciiTheme="minorBidi" w:hAnsiTheme="minorBidi" w:hint="cs"/>
          <w:b/>
          <w:bCs/>
          <w:spacing w:val="-9"/>
          <w:sz w:val="24"/>
          <w:szCs w:val="24"/>
          <w:shd w:val="clear" w:color="auto" w:fill="FFFFFF"/>
          <w:rtl/>
        </w:rPr>
        <w:t xml:space="preserve">שיניים, עיניים, ראש, רגל, ידיים, כרס ( הכוונה למאכלים שאוכל, שיהיו כשרים וכמובן שיברך לפני כל דבר). </w:t>
      </w:r>
    </w:p>
    <w:p w:rsidR="00CE5343" w:rsidRPr="00CE5343" w:rsidRDefault="00CE5343" w:rsidP="00CE5343">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עוד דבר נפלא שרואים בפרשת השבוע וצריך להיזהר ממנו מאוד הוא הגזל והכסף. וכך כתוב בפרשה "</w:t>
      </w:r>
      <w:r w:rsidRPr="00CE5343">
        <w:rPr>
          <w:rFonts w:asciiTheme="minorBidi" w:hAnsiTheme="minorBidi" w:hint="cs"/>
          <w:b/>
          <w:bCs/>
          <w:spacing w:val="-9"/>
          <w:sz w:val="24"/>
          <w:szCs w:val="24"/>
          <w:shd w:val="clear" w:color="auto" w:fill="FFFFFF"/>
          <w:rtl/>
        </w:rPr>
        <w:t xml:space="preserve">כי השחד יעור עיני חכמים" ואילו בפרשת משפטים כתוב "השחד יעור עיני פקחים" ולמה </w:t>
      </w:r>
      <w:r>
        <w:rPr>
          <w:rFonts w:asciiTheme="minorBidi" w:hAnsiTheme="minorBidi" w:hint="cs"/>
          <w:b/>
          <w:bCs/>
          <w:spacing w:val="-9"/>
          <w:sz w:val="24"/>
          <w:szCs w:val="24"/>
          <w:shd w:val="clear" w:color="auto" w:fill="FFFFFF"/>
          <w:rtl/>
        </w:rPr>
        <w:t>השוני ב</w:t>
      </w:r>
      <w:r w:rsidRPr="00CE5343">
        <w:rPr>
          <w:rFonts w:asciiTheme="minorBidi" w:hAnsiTheme="minorBidi" w:hint="cs"/>
          <w:b/>
          <w:bCs/>
          <w:spacing w:val="-9"/>
          <w:sz w:val="24"/>
          <w:szCs w:val="24"/>
          <w:shd w:val="clear" w:color="auto" w:fill="FFFFFF"/>
          <w:rtl/>
        </w:rPr>
        <w:t xml:space="preserve">לשון? פעם אחת פיקחים ופעם אחת כתוב חכמים? ומפרשים כיוון שהשופט צריך להיות חכם ובקיא בהלכות וזה הכוונה לחכם, וגם צריך להבין ולזהות את הרמאי וזה הלשון "פיקח" שיבין ישר מי הרמאי שבא לדין. </w:t>
      </w:r>
      <w:r>
        <w:rPr>
          <w:rFonts w:asciiTheme="minorBidi" w:hAnsiTheme="minorBidi" w:hint="cs"/>
          <w:b/>
          <w:bCs/>
          <w:spacing w:val="-9"/>
          <w:sz w:val="24"/>
          <w:szCs w:val="24"/>
          <w:shd w:val="clear" w:color="auto" w:fill="FFFFFF"/>
          <w:rtl/>
        </w:rPr>
        <w:t>והרב עובדיה יוסף בפירושו מביא</w:t>
      </w:r>
      <w:r w:rsidRPr="00CE5343">
        <w:rPr>
          <w:rFonts w:asciiTheme="minorBidi" w:hAnsiTheme="minorBidi" w:hint="cs"/>
          <w:b/>
          <w:bCs/>
          <w:spacing w:val="-9"/>
          <w:sz w:val="24"/>
          <w:szCs w:val="24"/>
          <w:shd w:val="clear" w:color="auto" w:fill="FFFFFF"/>
          <w:rtl/>
        </w:rPr>
        <w:t xml:space="preserve"> מעשה </w:t>
      </w:r>
      <w:r>
        <w:rPr>
          <w:rFonts w:asciiTheme="minorBidi" w:hAnsiTheme="minorBidi" w:hint="cs"/>
          <w:b/>
          <w:bCs/>
          <w:spacing w:val="-9"/>
          <w:sz w:val="24"/>
          <w:szCs w:val="24"/>
          <w:shd w:val="clear" w:color="auto" w:fill="FFFFFF"/>
          <w:rtl/>
        </w:rPr>
        <w:t>מספרו</w:t>
      </w:r>
      <w:r w:rsidR="00E532B6">
        <w:rPr>
          <w:rFonts w:asciiTheme="minorBidi" w:hAnsiTheme="minorBidi" w:hint="cs"/>
          <w:b/>
          <w:bCs/>
          <w:spacing w:val="-9"/>
          <w:sz w:val="24"/>
          <w:szCs w:val="24"/>
          <w:shd w:val="clear" w:color="auto" w:fill="FFFFFF"/>
          <w:rtl/>
        </w:rPr>
        <w:t xml:space="preserve"> ענף עץ אבות וכך מסופר:</w:t>
      </w:r>
      <w:r w:rsidRPr="00CE5343">
        <w:rPr>
          <w:rFonts w:asciiTheme="minorBidi" w:hAnsiTheme="minorBidi" w:hint="cs"/>
          <w:b/>
          <w:bCs/>
          <w:spacing w:val="-9"/>
          <w:sz w:val="24"/>
          <w:szCs w:val="24"/>
          <w:shd w:val="clear" w:color="auto" w:fill="FFFFFF"/>
          <w:rtl/>
        </w:rPr>
        <w:t xml:space="preserve"> </w:t>
      </w:r>
    </w:p>
    <w:p w:rsidR="00E532B6" w:rsidRDefault="00CE5343" w:rsidP="00E532B6">
      <w:pPr>
        <w:jc w:val="right"/>
        <w:rPr>
          <w:rFonts w:asciiTheme="minorBidi" w:hAnsiTheme="minorBidi" w:hint="cs"/>
          <w:b/>
          <w:bCs/>
          <w:spacing w:val="-9"/>
          <w:sz w:val="24"/>
          <w:szCs w:val="24"/>
          <w:shd w:val="clear" w:color="auto" w:fill="FFFFFF"/>
          <w:rtl/>
        </w:rPr>
      </w:pPr>
      <w:r w:rsidRPr="00CE5343">
        <w:rPr>
          <w:rFonts w:asciiTheme="minorBidi" w:hAnsiTheme="minorBidi"/>
          <w:b/>
          <w:bCs/>
          <w:spacing w:val="-9"/>
          <w:sz w:val="24"/>
          <w:szCs w:val="24"/>
          <w:shd w:val="clear" w:color="auto" w:fill="FFFFFF"/>
          <w:rtl/>
        </w:rPr>
        <w:t xml:space="preserve">מעשה באיש שהייתה לו חנות של יין, והיה לו משרת אחד שהיה לו ארנק </w:t>
      </w:r>
      <w:r>
        <w:rPr>
          <w:rFonts w:asciiTheme="minorBidi" w:hAnsiTheme="minorBidi" w:hint="cs"/>
          <w:b/>
          <w:bCs/>
          <w:spacing w:val="-9"/>
          <w:sz w:val="24"/>
          <w:szCs w:val="24"/>
          <w:shd w:val="clear" w:color="auto" w:fill="FFFFFF"/>
          <w:rtl/>
        </w:rPr>
        <w:t>ובתוכו</w:t>
      </w:r>
      <w:r w:rsidRPr="00CE5343">
        <w:rPr>
          <w:rFonts w:asciiTheme="minorBidi" w:hAnsiTheme="minorBidi"/>
          <w:b/>
          <w:bCs/>
          <w:spacing w:val="-9"/>
          <w:sz w:val="24"/>
          <w:szCs w:val="24"/>
          <w:shd w:val="clear" w:color="auto" w:fill="FFFFFF"/>
          <w:rtl/>
        </w:rPr>
        <w:t xml:space="preserve"> מאתי</w:t>
      </w:r>
      <w:r w:rsidRPr="00CE5343">
        <w:rPr>
          <w:rFonts w:asciiTheme="minorBidi" w:hAnsiTheme="minorBidi" w:hint="cs"/>
          <w:b/>
          <w:bCs/>
          <w:spacing w:val="-9"/>
          <w:sz w:val="24"/>
          <w:szCs w:val="24"/>
          <w:shd w:val="clear" w:color="auto" w:fill="FFFFFF"/>
          <w:rtl/>
        </w:rPr>
        <w:t>י</w:t>
      </w:r>
      <w:r w:rsidRPr="00CE5343">
        <w:rPr>
          <w:rFonts w:asciiTheme="minorBidi" w:hAnsiTheme="minorBidi"/>
          <w:b/>
          <w:bCs/>
          <w:spacing w:val="-9"/>
          <w:sz w:val="24"/>
          <w:szCs w:val="24"/>
          <w:shd w:val="clear" w:color="auto" w:fill="FFFFFF"/>
          <w:rtl/>
        </w:rPr>
        <w:t xml:space="preserve">ם </w:t>
      </w:r>
      <w:r w:rsidRPr="00CE5343">
        <w:rPr>
          <w:rFonts w:asciiTheme="minorBidi" w:hAnsiTheme="minorBidi" w:hint="cs"/>
          <w:b/>
          <w:bCs/>
          <w:spacing w:val="-9"/>
          <w:sz w:val="24"/>
          <w:szCs w:val="24"/>
          <w:shd w:val="clear" w:color="auto" w:fill="FFFFFF"/>
          <w:rtl/>
        </w:rPr>
        <w:t>מטבעות</w:t>
      </w:r>
      <w:r w:rsidRPr="00CE5343">
        <w:rPr>
          <w:rFonts w:asciiTheme="minorBidi" w:hAnsiTheme="minorBidi"/>
          <w:b/>
          <w:bCs/>
          <w:spacing w:val="-9"/>
          <w:sz w:val="24"/>
          <w:szCs w:val="24"/>
          <w:shd w:val="clear" w:color="auto" w:fill="FFFFFF"/>
          <w:rtl/>
        </w:rPr>
        <w:t xml:space="preserve"> זהב, אשר חסך במשך שנים רבות, ובערב שבת </w:t>
      </w:r>
      <w:r w:rsidR="00E532B6">
        <w:rPr>
          <w:rFonts w:asciiTheme="minorBidi" w:hAnsiTheme="minorBidi" w:hint="cs"/>
          <w:b/>
          <w:bCs/>
          <w:spacing w:val="-9"/>
          <w:sz w:val="24"/>
          <w:szCs w:val="24"/>
          <w:shd w:val="clear" w:color="auto" w:fill="FFFFFF"/>
          <w:rtl/>
        </w:rPr>
        <w:t>החביא</w:t>
      </w:r>
      <w:r w:rsidRPr="00CE5343">
        <w:rPr>
          <w:rFonts w:asciiTheme="minorBidi" w:hAnsiTheme="minorBidi"/>
          <w:b/>
          <w:bCs/>
          <w:spacing w:val="-9"/>
          <w:sz w:val="24"/>
          <w:szCs w:val="24"/>
          <w:shd w:val="clear" w:color="auto" w:fill="FFFFFF"/>
          <w:rtl/>
        </w:rPr>
        <w:t xml:space="preserve"> את הארנק במרתף בין החביות של היין. וכשבא במוצ"ש </w:t>
      </w:r>
      <w:r w:rsidR="00E532B6">
        <w:rPr>
          <w:rFonts w:asciiTheme="minorBidi" w:hAnsiTheme="minorBidi" w:hint="cs"/>
          <w:b/>
          <w:bCs/>
          <w:spacing w:val="-9"/>
          <w:sz w:val="24"/>
          <w:szCs w:val="24"/>
          <w:shd w:val="clear" w:color="auto" w:fill="FFFFFF"/>
          <w:rtl/>
        </w:rPr>
        <w:t>לקחת את</w:t>
      </w:r>
      <w:r w:rsidRPr="00CE5343">
        <w:rPr>
          <w:rFonts w:asciiTheme="minorBidi" w:hAnsiTheme="minorBidi"/>
          <w:b/>
          <w:bCs/>
          <w:spacing w:val="-9"/>
          <w:sz w:val="24"/>
          <w:szCs w:val="24"/>
          <w:shd w:val="clear" w:color="auto" w:fill="FFFFFF"/>
          <w:rtl/>
        </w:rPr>
        <w:t xml:space="preserve"> הארנק, לא מצאו, </w:t>
      </w:r>
      <w:r w:rsidRPr="00CE5343">
        <w:rPr>
          <w:rFonts w:asciiTheme="minorBidi" w:hAnsiTheme="minorBidi" w:hint="cs"/>
          <w:b/>
          <w:bCs/>
          <w:spacing w:val="-9"/>
          <w:sz w:val="24"/>
          <w:szCs w:val="24"/>
          <w:shd w:val="clear" w:color="auto" w:fill="FFFFFF"/>
          <w:rtl/>
        </w:rPr>
        <w:t xml:space="preserve">שאל את בעל הבית אם ראה בחנות יין או במרתף במקרה ארנק ? בעל הבית אמר לא שלא ראה שום ארנק, אך המשרת הצדיק והתמים ידע שאדונו משקר כיוון שרק לו יש את המפתח. </w:t>
      </w:r>
      <w:r w:rsidRPr="00CE5343">
        <w:rPr>
          <w:rFonts w:asciiTheme="minorBidi" w:hAnsiTheme="minorBidi"/>
          <w:b/>
          <w:bCs/>
          <w:spacing w:val="-9"/>
          <w:sz w:val="24"/>
          <w:szCs w:val="24"/>
          <w:shd w:val="clear" w:color="auto" w:fill="FFFFFF"/>
          <w:rtl/>
        </w:rPr>
        <w:t xml:space="preserve">וילך אל הגאון רבי שלמה קלוגר ויבכה לפניו בדמעות שליש, על כי כל </w:t>
      </w:r>
      <w:r w:rsidRPr="00CE5343">
        <w:rPr>
          <w:rFonts w:asciiTheme="minorBidi" w:hAnsiTheme="minorBidi" w:hint="cs"/>
          <w:b/>
          <w:bCs/>
          <w:spacing w:val="-9"/>
          <w:sz w:val="24"/>
          <w:szCs w:val="24"/>
          <w:shd w:val="clear" w:color="auto" w:fill="FFFFFF"/>
          <w:rtl/>
        </w:rPr>
        <w:t>יגיעותיו הלכו</w:t>
      </w:r>
      <w:r w:rsidRPr="00CE5343">
        <w:rPr>
          <w:rFonts w:asciiTheme="minorBidi" w:hAnsiTheme="minorBidi"/>
          <w:b/>
          <w:bCs/>
          <w:spacing w:val="-9"/>
          <w:sz w:val="24"/>
          <w:szCs w:val="24"/>
          <w:shd w:val="clear" w:color="auto" w:fill="FFFFFF"/>
          <w:rtl/>
        </w:rPr>
        <w:t xml:space="preserve"> לריק </w:t>
      </w:r>
      <w:r w:rsidRPr="00CE5343">
        <w:rPr>
          <w:rFonts w:asciiTheme="minorBidi" w:hAnsiTheme="minorBidi" w:hint="cs"/>
          <w:b/>
          <w:bCs/>
          <w:spacing w:val="-9"/>
          <w:sz w:val="24"/>
          <w:szCs w:val="24"/>
          <w:shd w:val="clear" w:color="auto" w:fill="FFFFFF"/>
          <w:rtl/>
        </w:rPr>
        <w:t>ולא נשאר לו מאומה מהכסף שחסך.</w:t>
      </w:r>
      <w:r w:rsidRPr="00CE5343">
        <w:rPr>
          <w:rFonts w:asciiTheme="minorBidi" w:hAnsiTheme="minorBidi"/>
          <w:b/>
          <w:bCs/>
          <w:spacing w:val="-9"/>
          <w:sz w:val="24"/>
          <w:szCs w:val="24"/>
          <w:shd w:val="clear" w:color="auto" w:fill="FFFFFF"/>
          <w:rtl/>
        </w:rPr>
        <w:t xml:space="preserve"> </w:t>
      </w:r>
      <w:r w:rsidRPr="00CE5343">
        <w:rPr>
          <w:rFonts w:asciiTheme="minorBidi" w:hAnsiTheme="minorBidi" w:hint="cs"/>
          <w:b/>
          <w:bCs/>
          <w:spacing w:val="-9"/>
          <w:sz w:val="24"/>
          <w:szCs w:val="24"/>
          <w:shd w:val="clear" w:color="auto" w:fill="FFFFFF"/>
          <w:rtl/>
        </w:rPr>
        <w:t>ואמר לצדיק</w:t>
      </w:r>
      <w:r w:rsidRPr="00CE5343">
        <w:rPr>
          <w:rFonts w:asciiTheme="minorBidi" w:hAnsiTheme="minorBidi"/>
          <w:b/>
          <w:bCs/>
          <w:spacing w:val="-9"/>
          <w:sz w:val="24"/>
          <w:szCs w:val="24"/>
          <w:shd w:val="clear" w:color="auto" w:fill="FFFFFF"/>
          <w:rtl/>
        </w:rPr>
        <w:t xml:space="preserve"> שהוא חושד </w:t>
      </w:r>
      <w:r w:rsidR="00E532B6">
        <w:rPr>
          <w:rFonts w:asciiTheme="minorBidi" w:hAnsiTheme="minorBidi" w:hint="cs"/>
          <w:b/>
          <w:bCs/>
          <w:spacing w:val="-9"/>
          <w:sz w:val="24"/>
          <w:szCs w:val="24"/>
          <w:shd w:val="clear" w:color="auto" w:fill="FFFFFF"/>
          <w:rtl/>
        </w:rPr>
        <w:t>ש</w:t>
      </w:r>
      <w:r w:rsidRPr="00CE5343">
        <w:rPr>
          <w:rFonts w:asciiTheme="minorBidi" w:hAnsiTheme="minorBidi"/>
          <w:b/>
          <w:bCs/>
          <w:spacing w:val="-9"/>
          <w:sz w:val="24"/>
          <w:szCs w:val="24"/>
          <w:shd w:val="clear" w:color="auto" w:fill="FFFFFF"/>
          <w:rtl/>
        </w:rPr>
        <w:t xml:space="preserve">אדונו בעל היין הוא ששלח ידו וגנב את הארנק, כי לא היה מפתח למרתף אלא רק לבעל היין ולמשרת. ויקרא הגאון </w:t>
      </w:r>
      <w:r w:rsidRPr="00CE5343">
        <w:rPr>
          <w:rFonts w:asciiTheme="minorBidi" w:hAnsiTheme="minorBidi" w:hint="cs"/>
          <w:b/>
          <w:bCs/>
          <w:spacing w:val="-9"/>
          <w:sz w:val="24"/>
          <w:szCs w:val="24"/>
          <w:shd w:val="clear" w:color="auto" w:fill="FFFFFF"/>
          <w:rtl/>
        </w:rPr>
        <w:t>אל</w:t>
      </w:r>
      <w:r w:rsidRPr="00CE5343">
        <w:rPr>
          <w:rFonts w:asciiTheme="minorBidi" w:hAnsiTheme="minorBidi"/>
          <w:b/>
          <w:bCs/>
          <w:spacing w:val="-9"/>
          <w:sz w:val="24"/>
          <w:szCs w:val="24"/>
          <w:shd w:val="clear" w:color="auto" w:fill="FFFFFF"/>
          <w:rtl/>
        </w:rPr>
        <w:t xml:space="preserve"> בעל החנות, וישאל את פיו על דבר הכסף והארנק, והוא השיב שאינו יודע </w:t>
      </w:r>
      <w:r w:rsidRPr="00CE5343">
        <w:rPr>
          <w:rFonts w:asciiTheme="minorBidi" w:hAnsiTheme="minorBidi" w:hint="cs"/>
          <w:b/>
          <w:bCs/>
          <w:spacing w:val="-9"/>
          <w:sz w:val="24"/>
          <w:szCs w:val="24"/>
          <w:shd w:val="clear" w:color="auto" w:fill="FFFFFF"/>
          <w:rtl/>
        </w:rPr>
        <w:t>כלום</w:t>
      </w:r>
      <w:r w:rsidRPr="00CE5343">
        <w:rPr>
          <w:rFonts w:asciiTheme="minorBidi" w:hAnsiTheme="minorBidi"/>
          <w:b/>
          <w:bCs/>
          <w:spacing w:val="-9"/>
          <w:sz w:val="24"/>
          <w:szCs w:val="24"/>
          <w:shd w:val="clear" w:color="auto" w:fill="FFFFFF"/>
          <w:rtl/>
        </w:rPr>
        <w:t xml:space="preserve">. </w:t>
      </w:r>
      <w:r w:rsidR="00E532B6">
        <w:rPr>
          <w:rFonts w:asciiTheme="minorBidi" w:hAnsiTheme="minorBidi" w:hint="cs"/>
          <w:b/>
          <w:bCs/>
          <w:spacing w:val="-9"/>
          <w:sz w:val="24"/>
          <w:szCs w:val="24"/>
          <w:shd w:val="clear" w:color="auto" w:fill="FFFFFF"/>
          <w:rtl/>
        </w:rPr>
        <w:t>רבי שלמה גלוקר אמר בפני בעל החנות "</w:t>
      </w:r>
      <w:r w:rsidRPr="00CE5343">
        <w:rPr>
          <w:rFonts w:asciiTheme="minorBidi" w:hAnsiTheme="minorBidi"/>
          <w:b/>
          <w:bCs/>
          <w:spacing w:val="-9"/>
          <w:sz w:val="24"/>
          <w:szCs w:val="24"/>
          <w:shd w:val="clear" w:color="auto" w:fill="FFFFFF"/>
          <w:rtl/>
        </w:rPr>
        <w:t>גם אני אמרתי שלא יתכן לחשוד בך, כי לא נחשדו ישראל על כך,</w:t>
      </w:r>
      <w:r w:rsidRPr="00CE5343">
        <w:rPr>
          <w:rFonts w:asciiTheme="minorBidi" w:hAnsiTheme="minorBidi" w:hint="cs"/>
          <w:b/>
          <w:bCs/>
          <w:spacing w:val="-9"/>
          <w:sz w:val="24"/>
          <w:szCs w:val="24"/>
          <w:shd w:val="clear" w:color="auto" w:fill="FFFFFF"/>
          <w:rtl/>
        </w:rPr>
        <w:t xml:space="preserve"> והינך צדיק גדול וכי יהודי יגנוב מיהודי? </w:t>
      </w:r>
      <w:r w:rsidRPr="00CE5343">
        <w:rPr>
          <w:rFonts w:asciiTheme="minorBidi" w:hAnsiTheme="minorBidi"/>
          <w:b/>
          <w:bCs/>
          <w:spacing w:val="-9"/>
          <w:sz w:val="24"/>
          <w:szCs w:val="24"/>
          <w:shd w:val="clear" w:color="auto" w:fill="FFFFFF"/>
          <w:rtl/>
        </w:rPr>
        <w:t xml:space="preserve"> ולכן אין ברירה אלא להחליט שאיזה גוי נכנס למרתף, וגנב את הארנק עם </w:t>
      </w:r>
      <w:r w:rsidRPr="00CE5343">
        <w:rPr>
          <w:rFonts w:asciiTheme="minorBidi" w:hAnsiTheme="minorBidi" w:hint="cs"/>
          <w:b/>
          <w:bCs/>
          <w:spacing w:val="-9"/>
          <w:sz w:val="24"/>
          <w:szCs w:val="24"/>
          <w:shd w:val="clear" w:color="auto" w:fill="FFFFFF"/>
          <w:rtl/>
        </w:rPr>
        <w:t>הזהב</w:t>
      </w:r>
      <w:r w:rsidR="00E532B6">
        <w:rPr>
          <w:rFonts w:asciiTheme="minorBidi" w:hAnsiTheme="minorBidi"/>
          <w:b/>
          <w:bCs/>
          <w:spacing w:val="-9"/>
          <w:sz w:val="24"/>
          <w:szCs w:val="24"/>
          <w:shd w:val="clear" w:color="auto" w:fill="FFFFFF"/>
          <w:rtl/>
        </w:rPr>
        <w:t xml:space="preserve"> שבו</w:t>
      </w:r>
      <w:r w:rsidR="00E532B6">
        <w:rPr>
          <w:rFonts w:asciiTheme="minorBidi" w:hAnsiTheme="minorBidi" w:hint="cs"/>
          <w:b/>
          <w:bCs/>
          <w:spacing w:val="-9"/>
          <w:sz w:val="24"/>
          <w:szCs w:val="24"/>
          <w:shd w:val="clear" w:color="auto" w:fill="FFFFFF"/>
          <w:rtl/>
        </w:rPr>
        <w:t>". ראה בעל החנות שהוא ניצל והרב לא חושד בו ולא יודע שאכן הוא באמת גנב, והסכים עם רבי שלמה "בטח כבוד הרב החכם אתה צודק". ואז חייך ואמר רבי שלמה "</w:t>
      </w:r>
      <w:r w:rsidRPr="00CE5343">
        <w:rPr>
          <w:rFonts w:asciiTheme="minorBidi" w:hAnsiTheme="minorBidi"/>
          <w:b/>
          <w:bCs/>
          <w:spacing w:val="-9"/>
          <w:sz w:val="24"/>
          <w:szCs w:val="24"/>
          <w:shd w:val="clear" w:color="auto" w:fill="FFFFFF"/>
          <w:rtl/>
        </w:rPr>
        <w:t xml:space="preserve">אם כן צריך אני להכריז על ידי שמש בית הדין, ולפרסם במודעות, שהיין כולו יין נסך הוא, </w:t>
      </w:r>
      <w:r w:rsidRPr="00CE5343">
        <w:rPr>
          <w:rFonts w:asciiTheme="minorBidi" w:hAnsiTheme="minorBidi" w:hint="cs"/>
          <w:b/>
          <w:bCs/>
          <w:spacing w:val="-9"/>
          <w:sz w:val="24"/>
          <w:szCs w:val="24"/>
          <w:shd w:val="clear" w:color="auto" w:fill="FFFFFF"/>
          <w:rtl/>
        </w:rPr>
        <w:t>בגלל</w:t>
      </w:r>
      <w:r w:rsidRPr="00CE5343">
        <w:rPr>
          <w:rFonts w:asciiTheme="minorBidi" w:hAnsiTheme="minorBidi"/>
          <w:b/>
          <w:bCs/>
          <w:spacing w:val="-9"/>
          <w:sz w:val="24"/>
          <w:szCs w:val="24"/>
          <w:shd w:val="clear" w:color="auto" w:fill="FFFFFF"/>
          <w:rtl/>
        </w:rPr>
        <w:t xml:space="preserve"> </w:t>
      </w:r>
      <w:r w:rsidRPr="00CE5343">
        <w:rPr>
          <w:rFonts w:asciiTheme="minorBidi" w:hAnsiTheme="minorBidi"/>
          <w:b/>
          <w:bCs/>
          <w:spacing w:val="-9"/>
          <w:sz w:val="24"/>
          <w:szCs w:val="24"/>
          <w:shd w:val="clear" w:color="auto" w:fill="FFFFFF"/>
          <w:rtl/>
        </w:rPr>
        <w:lastRenderedPageBreak/>
        <w:t xml:space="preserve">חשש מגע ידו של הגוי, וצריך לשפוך את כל </w:t>
      </w:r>
      <w:r w:rsidRPr="00CE5343">
        <w:rPr>
          <w:rFonts w:asciiTheme="minorBidi" w:hAnsiTheme="minorBidi" w:hint="cs"/>
          <w:b/>
          <w:bCs/>
          <w:spacing w:val="-9"/>
          <w:sz w:val="24"/>
          <w:szCs w:val="24"/>
          <w:shd w:val="clear" w:color="auto" w:fill="FFFFFF"/>
          <w:rtl/>
        </w:rPr>
        <w:t xml:space="preserve">חביות </w:t>
      </w:r>
      <w:r w:rsidRPr="00CE5343">
        <w:rPr>
          <w:rFonts w:asciiTheme="minorBidi" w:hAnsiTheme="minorBidi"/>
          <w:b/>
          <w:bCs/>
          <w:spacing w:val="-9"/>
          <w:sz w:val="24"/>
          <w:szCs w:val="24"/>
          <w:shd w:val="clear" w:color="auto" w:fill="FFFFFF"/>
          <w:rtl/>
        </w:rPr>
        <w:t>היין, כי הוא אסור בשתייה</w:t>
      </w:r>
      <w:r w:rsidR="00E532B6">
        <w:rPr>
          <w:rFonts w:asciiTheme="minorBidi" w:hAnsiTheme="minorBidi" w:hint="cs"/>
          <w:b/>
          <w:bCs/>
          <w:spacing w:val="-9"/>
          <w:sz w:val="24"/>
          <w:szCs w:val="24"/>
          <w:shd w:val="clear" w:color="auto" w:fill="FFFFFF"/>
          <w:rtl/>
        </w:rPr>
        <w:t>".</w:t>
      </w:r>
      <w:r w:rsidRPr="00CE5343">
        <w:rPr>
          <w:rFonts w:asciiTheme="minorBidi" w:hAnsiTheme="minorBidi"/>
          <w:b/>
          <w:bCs/>
          <w:spacing w:val="-9"/>
          <w:sz w:val="24"/>
          <w:szCs w:val="24"/>
          <w:shd w:val="clear" w:color="auto" w:fill="FFFFFF"/>
          <w:rtl/>
        </w:rPr>
        <w:t xml:space="preserve"> וכאשר שמע בעל היין דבר זה, וראה שכלתה </w:t>
      </w:r>
      <w:r w:rsidR="00E532B6">
        <w:rPr>
          <w:rFonts w:asciiTheme="minorBidi" w:hAnsiTheme="minorBidi" w:hint="cs"/>
          <w:b/>
          <w:bCs/>
          <w:spacing w:val="-9"/>
          <w:sz w:val="24"/>
          <w:szCs w:val="24"/>
          <w:shd w:val="clear" w:color="auto" w:fill="FFFFFF"/>
          <w:rtl/>
        </w:rPr>
        <w:t>עליו</w:t>
      </w:r>
      <w:r w:rsidRPr="00CE5343">
        <w:rPr>
          <w:rFonts w:asciiTheme="minorBidi" w:hAnsiTheme="minorBidi"/>
          <w:b/>
          <w:bCs/>
          <w:spacing w:val="-9"/>
          <w:sz w:val="24"/>
          <w:szCs w:val="24"/>
          <w:shd w:val="clear" w:color="auto" w:fill="FFFFFF"/>
          <w:rtl/>
        </w:rPr>
        <w:t xml:space="preserve"> הרעה, שבזה יהיה לו הפסד גדול, וכל רכושו ירד לטמיון, הודה מיד שהוא לקח </w:t>
      </w:r>
      <w:r w:rsidRPr="00CE5343">
        <w:rPr>
          <w:rFonts w:asciiTheme="minorBidi" w:hAnsiTheme="minorBidi" w:hint="cs"/>
          <w:b/>
          <w:bCs/>
          <w:spacing w:val="-9"/>
          <w:sz w:val="24"/>
          <w:szCs w:val="24"/>
          <w:shd w:val="clear" w:color="auto" w:fill="FFFFFF"/>
          <w:rtl/>
        </w:rPr>
        <w:t>את ה</w:t>
      </w:r>
      <w:r w:rsidRPr="00CE5343">
        <w:rPr>
          <w:rFonts w:asciiTheme="minorBidi" w:hAnsiTheme="minorBidi"/>
          <w:b/>
          <w:bCs/>
          <w:spacing w:val="-9"/>
          <w:sz w:val="24"/>
          <w:szCs w:val="24"/>
          <w:shd w:val="clear" w:color="auto" w:fill="FFFFFF"/>
          <w:rtl/>
        </w:rPr>
        <w:t>ארנק, והגאון סירב להאמין לו, עד שנשבע בשבועה חמורה שהוא שגנב את הארנק, והלך במרוצה לביתו והביא את הארנק והמעות שבו, והשיב אותם למשרת, והכל בא על</w:t>
      </w:r>
      <w:r w:rsidR="00E532B6">
        <w:rPr>
          <w:rFonts w:asciiTheme="minorBidi" w:hAnsiTheme="minorBidi" w:hint="cs"/>
          <w:b/>
          <w:bCs/>
          <w:spacing w:val="-9"/>
          <w:sz w:val="24"/>
          <w:szCs w:val="24"/>
          <w:shd w:val="clear" w:color="auto" w:fill="FFFFFF"/>
          <w:rtl/>
        </w:rPr>
        <w:t xml:space="preserve"> מקומו בשלום. ועל כך נאמר בפרקי אבות "הוו מתונים בדין". </w:t>
      </w:r>
    </w:p>
    <w:p w:rsidR="00E532B6" w:rsidRDefault="00E532B6" w:rsidP="00E532B6">
      <w:pPr>
        <w:bidi/>
        <w:rPr>
          <w:rFonts w:asciiTheme="minorBidi" w:hAnsiTheme="minorBidi" w:hint="cs"/>
          <w:b/>
          <w:bCs/>
          <w:spacing w:val="-9"/>
          <w:sz w:val="24"/>
          <w:szCs w:val="24"/>
          <w:shd w:val="clear" w:color="auto" w:fill="FFFFFF"/>
          <w:rtl/>
        </w:rPr>
      </w:pPr>
      <w:r w:rsidRPr="00E532B6">
        <w:rPr>
          <w:rFonts w:asciiTheme="minorBidi" w:hAnsiTheme="minorBidi" w:hint="cs"/>
          <w:b/>
          <w:bCs/>
          <w:spacing w:val="-9"/>
          <w:sz w:val="24"/>
          <w:szCs w:val="24"/>
          <w:shd w:val="clear" w:color="auto" w:fill="FFFFFF"/>
          <w:rtl/>
        </w:rPr>
        <w:t>ובעניין השוחד מספרים סיפור בשם החיד</w:t>
      </w:r>
      <w:r>
        <w:rPr>
          <w:rFonts w:asciiTheme="minorBidi" w:hAnsiTheme="minorBidi" w:hint="cs"/>
          <w:b/>
          <w:bCs/>
          <w:spacing w:val="-9"/>
          <w:sz w:val="24"/>
          <w:szCs w:val="24"/>
          <w:shd w:val="clear" w:color="auto" w:fill="FFFFFF"/>
          <w:rtl/>
        </w:rPr>
        <w:t>"</w:t>
      </w:r>
      <w:r w:rsidRPr="00E532B6">
        <w:rPr>
          <w:rFonts w:asciiTheme="minorBidi" w:hAnsiTheme="minorBidi" w:hint="cs"/>
          <w:b/>
          <w:bCs/>
          <w:spacing w:val="-9"/>
          <w:sz w:val="24"/>
          <w:szCs w:val="24"/>
          <w:shd w:val="clear" w:color="auto" w:fill="FFFFFF"/>
          <w:rtl/>
        </w:rPr>
        <w:t>א הקדוש.</w:t>
      </w:r>
      <w:r w:rsidRPr="00E532B6">
        <w:rPr>
          <w:rFonts w:asciiTheme="minorBidi" w:hAnsiTheme="minorBidi"/>
          <w:b/>
          <w:bCs/>
          <w:spacing w:val="-9"/>
          <w:sz w:val="24"/>
          <w:szCs w:val="24"/>
          <w:shd w:val="clear" w:color="auto" w:fill="FFFFFF"/>
        </w:rPr>
        <w:t> </w:t>
      </w:r>
      <w:r>
        <w:rPr>
          <w:rFonts w:asciiTheme="minorBidi" w:hAnsiTheme="minorBidi" w:hint="cs"/>
          <w:b/>
          <w:bCs/>
          <w:spacing w:val="-9"/>
          <w:sz w:val="24"/>
          <w:szCs w:val="24"/>
          <w:shd w:val="clear" w:color="auto" w:fill="FFFFFF"/>
          <w:rtl/>
        </w:rPr>
        <w:t>ו</w:t>
      </w:r>
      <w:r w:rsidRPr="00E532B6">
        <w:rPr>
          <w:rFonts w:asciiTheme="minorBidi" w:hAnsiTheme="minorBidi"/>
          <w:b/>
          <w:bCs/>
          <w:spacing w:val="-9"/>
          <w:sz w:val="24"/>
          <w:szCs w:val="24"/>
          <w:shd w:val="clear" w:color="auto" w:fill="FFFFFF"/>
          <w:rtl/>
        </w:rPr>
        <w:t>מס</w:t>
      </w:r>
      <w:r w:rsidRPr="00E532B6">
        <w:rPr>
          <w:rFonts w:asciiTheme="minorBidi" w:hAnsiTheme="minorBidi" w:hint="cs"/>
          <w:b/>
          <w:bCs/>
          <w:spacing w:val="-9"/>
          <w:sz w:val="24"/>
          <w:szCs w:val="24"/>
          <w:shd w:val="clear" w:color="auto" w:fill="FFFFFF"/>
          <w:rtl/>
        </w:rPr>
        <w:t>ו</w:t>
      </w:r>
      <w:r w:rsidRPr="00E532B6">
        <w:rPr>
          <w:rFonts w:asciiTheme="minorBidi" w:hAnsiTheme="minorBidi"/>
          <w:b/>
          <w:bCs/>
          <w:spacing w:val="-9"/>
          <w:sz w:val="24"/>
          <w:szCs w:val="24"/>
          <w:shd w:val="clear" w:color="auto" w:fill="FFFFFF"/>
          <w:rtl/>
        </w:rPr>
        <w:t xml:space="preserve">פר פעם </w:t>
      </w:r>
      <w:r w:rsidRPr="00E532B6">
        <w:rPr>
          <w:rFonts w:asciiTheme="minorBidi" w:hAnsiTheme="minorBidi" w:hint="cs"/>
          <w:b/>
          <w:bCs/>
          <w:spacing w:val="-9"/>
          <w:sz w:val="24"/>
          <w:szCs w:val="24"/>
          <w:shd w:val="clear" w:color="auto" w:fill="FFFFFF"/>
          <w:rtl/>
        </w:rPr>
        <w:t>ש</w:t>
      </w:r>
      <w:r w:rsidRPr="00E532B6">
        <w:rPr>
          <w:rFonts w:asciiTheme="minorBidi" w:hAnsiTheme="minorBidi"/>
          <w:b/>
          <w:bCs/>
          <w:spacing w:val="-9"/>
          <w:sz w:val="24"/>
          <w:szCs w:val="24"/>
          <w:shd w:val="clear" w:color="auto" w:fill="FFFFFF"/>
          <w:rtl/>
        </w:rPr>
        <w:t>הדיין של מצרים הגאון ר</w:t>
      </w:r>
      <w:r w:rsidRPr="00E532B6">
        <w:rPr>
          <w:rFonts w:asciiTheme="minorBidi" w:hAnsiTheme="minorBidi" w:hint="cs"/>
          <w:b/>
          <w:bCs/>
          <w:spacing w:val="-9"/>
          <w:sz w:val="24"/>
          <w:szCs w:val="24"/>
          <w:shd w:val="clear" w:color="auto" w:fill="FFFFFF"/>
          <w:rtl/>
        </w:rPr>
        <w:t>בי</w:t>
      </w:r>
      <w:r w:rsidRPr="00E532B6">
        <w:rPr>
          <w:rFonts w:asciiTheme="minorBidi" w:hAnsiTheme="minorBidi"/>
          <w:b/>
          <w:bCs/>
          <w:spacing w:val="-9"/>
          <w:sz w:val="24"/>
          <w:szCs w:val="24"/>
          <w:shd w:val="clear" w:color="auto" w:fill="FFFFFF"/>
          <w:rtl/>
        </w:rPr>
        <w:t xml:space="preserve"> חיים כפוסי זצ"ל, </w:t>
      </w:r>
      <w:r w:rsidRPr="00E532B6">
        <w:rPr>
          <w:rFonts w:asciiTheme="minorBidi" w:hAnsiTheme="minorBidi" w:hint="cs"/>
          <w:b/>
          <w:bCs/>
          <w:spacing w:val="-9"/>
          <w:sz w:val="24"/>
          <w:szCs w:val="24"/>
          <w:shd w:val="clear" w:color="auto" w:fill="FFFFFF"/>
          <w:rtl/>
        </w:rPr>
        <w:t>בסוף</w:t>
      </w:r>
      <w:r w:rsidRPr="00E532B6">
        <w:rPr>
          <w:rFonts w:asciiTheme="minorBidi" w:hAnsiTheme="minorBidi"/>
          <w:b/>
          <w:bCs/>
          <w:spacing w:val="-9"/>
          <w:sz w:val="24"/>
          <w:szCs w:val="24"/>
          <w:shd w:val="clear" w:color="auto" w:fill="FFFFFF"/>
          <w:rtl/>
        </w:rPr>
        <w:t xml:space="preserve"> ימיו נעשה עיוור ו</w:t>
      </w:r>
      <w:r w:rsidRPr="00E532B6">
        <w:rPr>
          <w:rFonts w:asciiTheme="minorBidi" w:hAnsiTheme="minorBidi" w:hint="cs"/>
          <w:b/>
          <w:bCs/>
          <w:spacing w:val="-9"/>
          <w:sz w:val="24"/>
          <w:szCs w:val="24"/>
          <w:shd w:val="clear" w:color="auto" w:fill="FFFFFF"/>
          <w:rtl/>
        </w:rPr>
        <w:t xml:space="preserve">החלו </w:t>
      </w:r>
      <w:r w:rsidRPr="00E532B6">
        <w:rPr>
          <w:rFonts w:asciiTheme="minorBidi" w:hAnsiTheme="minorBidi"/>
          <w:b/>
          <w:bCs/>
          <w:spacing w:val="-9"/>
          <w:sz w:val="24"/>
          <w:szCs w:val="24"/>
          <w:shd w:val="clear" w:color="auto" w:fill="FFFFFF"/>
          <w:rtl/>
        </w:rPr>
        <w:t>הצ</w:t>
      </w:r>
      <w:r w:rsidRPr="00E532B6">
        <w:rPr>
          <w:rFonts w:asciiTheme="minorBidi" w:hAnsiTheme="minorBidi" w:hint="cs"/>
          <w:b/>
          <w:bCs/>
          <w:spacing w:val="-9"/>
          <w:sz w:val="24"/>
          <w:szCs w:val="24"/>
          <w:shd w:val="clear" w:color="auto" w:fill="FFFFFF"/>
          <w:rtl/>
        </w:rPr>
        <w:t>י</w:t>
      </w:r>
      <w:r w:rsidRPr="00E532B6">
        <w:rPr>
          <w:rFonts w:asciiTheme="minorBidi" w:hAnsiTheme="minorBidi"/>
          <w:b/>
          <w:bCs/>
          <w:spacing w:val="-9"/>
          <w:sz w:val="24"/>
          <w:szCs w:val="24"/>
          <w:shd w:val="clear" w:color="auto" w:fill="FFFFFF"/>
          <w:rtl/>
        </w:rPr>
        <w:t xml:space="preserve">בור </w:t>
      </w:r>
      <w:r w:rsidRPr="00E532B6">
        <w:rPr>
          <w:rFonts w:asciiTheme="minorBidi" w:hAnsiTheme="minorBidi" w:hint="cs"/>
          <w:b/>
          <w:bCs/>
          <w:spacing w:val="-9"/>
          <w:sz w:val="24"/>
          <w:szCs w:val="24"/>
          <w:shd w:val="clear" w:color="auto" w:fill="FFFFFF"/>
          <w:rtl/>
        </w:rPr>
        <w:t xml:space="preserve">לחשוב ולרכל שבטח </w:t>
      </w:r>
      <w:r w:rsidRPr="00E532B6">
        <w:rPr>
          <w:rFonts w:asciiTheme="minorBidi" w:hAnsiTheme="minorBidi"/>
          <w:b/>
          <w:bCs/>
          <w:spacing w:val="-9"/>
          <w:sz w:val="24"/>
          <w:szCs w:val="24"/>
          <w:shd w:val="clear" w:color="auto" w:fill="FFFFFF"/>
          <w:rtl/>
        </w:rPr>
        <w:t>לקח שוחד מפני שכתוב</w:t>
      </w:r>
      <w:r w:rsidRPr="00E532B6">
        <w:rPr>
          <w:rFonts w:asciiTheme="minorBidi" w:hAnsiTheme="minorBidi"/>
          <w:b/>
          <w:bCs/>
          <w:spacing w:val="-9"/>
          <w:sz w:val="24"/>
          <w:szCs w:val="24"/>
          <w:shd w:val="clear" w:color="auto" w:fill="FFFFFF"/>
        </w:rPr>
        <w:t> </w:t>
      </w:r>
      <w:r w:rsidRPr="00E532B6">
        <w:rPr>
          <w:rFonts w:asciiTheme="minorBidi" w:hAnsiTheme="minorBidi"/>
          <w:b/>
          <w:bCs/>
          <w:spacing w:val="-9"/>
          <w:sz w:val="24"/>
          <w:szCs w:val="24"/>
          <w:shd w:val="clear" w:color="auto" w:fill="FFFFFF"/>
          <w:rtl/>
        </w:rPr>
        <w:t xml:space="preserve">כי </w:t>
      </w:r>
      <w:r w:rsidRPr="00E532B6">
        <w:rPr>
          <w:rFonts w:asciiTheme="minorBidi" w:hAnsiTheme="minorBidi" w:hint="cs"/>
          <w:b/>
          <w:bCs/>
          <w:spacing w:val="-9"/>
          <w:sz w:val="24"/>
          <w:szCs w:val="24"/>
          <w:shd w:val="clear" w:color="auto" w:fill="FFFFFF"/>
          <w:rtl/>
        </w:rPr>
        <w:t>"</w:t>
      </w:r>
      <w:r w:rsidRPr="00E532B6">
        <w:rPr>
          <w:rFonts w:asciiTheme="minorBidi" w:hAnsiTheme="minorBidi"/>
          <w:b/>
          <w:bCs/>
          <w:spacing w:val="-9"/>
          <w:sz w:val="24"/>
          <w:szCs w:val="24"/>
          <w:shd w:val="clear" w:color="auto" w:fill="FFFFFF"/>
          <w:rtl/>
        </w:rPr>
        <w:t>השחד יעור עיני חכמים</w:t>
      </w:r>
      <w:r w:rsidRPr="00E532B6">
        <w:rPr>
          <w:rFonts w:asciiTheme="minorBidi" w:hAnsiTheme="minorBidi" w:hint="cs"/>
          <w:b/>
          <w:bCs/>
          <w:spacing w:val="-9"/>
          <w:sz w:val="24"/>
          <w:szCs w:val="24"/>
          <w:shd w:val="clear" w:color="auto" w:fill="FFFFFF"/>
          <w:rtl/>
        </w:rPr>
        <w:t>"</w:t>
      </w:r>
      <w:r w:rsidRPr="00E532B6">
        <w:rPr>
          <w:rFonts w:asciiTheme="minorBidi" w:hAnsiTheme="minorBidi"/>
          <w:b/>
          <w:bCs/>
          <w:spacing w:val="-9"/>
          <w:sz w:val="24"/>
          <w:szCs w:val="24"/>
          <w:shd w:val="clear" w:color="auto" w:fill="FFFFFF"/>
        </w:rPr>
        <w:t> </w:t>
      </w:r>
      <w:r w:rsidRPr="00E532B6">
        <w:rPr>
          <w:rFonts w:asciiTheme="minorBidi" w:hAnsiTheme="minorBidi" w:hint="cs"/>
          <w:b/>
          <w:bCs/>
          <w:spacing w:val="-9"/>
          <w:sz w:val="24"/>
          <w:szCs w:val="24"/>
          <w:shd w:val="clear" w:color="auto" w:fill="FFFFFF"/>
          <w:rtl/>
        </w:rPr>
        <w:t>ושמע</w:t>
      </w:r>
      <w:r w:rsidRPr="00E532B6">
        <w:rPr>
          <w:rFonts w:asciiTheme="minorBidi" w:hAnsiTheme="minorBidi"/>
          <w:b/>
          <w:bCs/>
          <w:spacing w:val="-9"/>
          <w:sz w:val="24"/>
          <w:szCs w:val="24"/>
          <w:shd w:val="clear" w:color="auto" w:fill="FFFFFF"/>
          <w:rtl/>
        </w:rPr>
        <w:t xml:space="preserve"> שלא </w:t>
      </w:r>
      <w:r w:rsidRPr="00E532B6">
        <w:rPr>
          <w:rFonts w:asciiTheme="minorBidi" w:hAnsiTheme="minorBidi" w:hint="cs"/>
          <w:b/>
          <w:bCs/>
          <w:spacing w:val="-9"/>
          <w:sz w:val="24"/>
          <w:szCs w:val="24"/>
          <w:shd w:val="clear" w:color="auto" w:fill="FFFFFF"/>
          <w:rtl/>
        </w:rPr>
        <w:t>מפסיקים לרכל עליו</w:t>
      </w:r>
      <w:r w:rsidRPr="00E532B6">
        <w:rPr>
          <w:rFonts w:asciiTheme="minorBidi" w:hAnsiTheme="minorBidi"/>
          <w:b/>
          <w:bCs/>
          <w:spacing w:val="-9"/>
          <w:sz w:val="24"/>
          <w:szCs w:val="24"/>
          <w:shd w:val="clear" w:color="auto" w:fill="FFFFFF"/>
          <w:rtl/>
        </w:rPr>
        <w:t xml:space="preserve">, </w:t>
      </w:r>
      <w:r w:rsidRPr="00E532B6">
        <w:rPr>
          <w:rFonts w:asciiTheme="minorBidi" w:hAnsiTheme="minorBidi" w:hint="cs"/>
          <w:b/>
          <w:bCs/>
          <w:spacing w:val="-9"/>
          <w:sz w:val="24"/>
          <w:szCs w:val="24"/>
          <w:shd w:val="clear" w:color="auto" w:fill="FFFFFF"/>
          <w:rtl/>
        </w:rPr>
        <w:t xml:space="preserve">ולכן </w:t>
      </w:r>
      <w:r w:rsidRPr="00E532B6">
        <w:rPr>
          <w:rFonts w:asciiTheme="minorBidi" w:hAnsiTheme="minorBidi"/>
          <w:b/>
          <w:bCs/>
          <w:spacing w:val="-9"/>
          <w:sz w:val="24"/>
          <w:szCs w:val="24"/>
          <w:shd w:val="clear" w:color="auto" w:fill="FFFFFF"/>
          <w:rtl/>
        </w:rPr>
        <w:t xml:space="preserve">קרא </w:t>
      </w:r>
      <w:r w:rsidRPr="00E532B6">
        <w:rPr>
          <w:rFonts w:asciiTheme="minorBidi" w:hAnsiTheme="minorBidi" w:hint="cs"/>
          <w:b/>
          <w:bCs/>
          <w:spacing w:val="-9"/>
          <w:sz w:val="24"/>
          <w:szCs w:val="24"/>
          <w:shd w:val="clear" w:color="auto" w:fill="FFFFFF"/>
          <w:rtl/>
        </w:rPr>
        <w:t>ל</w:t>
      </w:r>
      <w:r w:rsidRPr="00E532B6">
        <w:rPr>
          <w:rFonts w:asciiTheme="minorBidi" w:hAnsiTheme="minorBidi"/>
          <w:b/>
          <w:bCs/>
          <w:spacing w:val="-9"/>
          <w:sz w:val="24"/>
          <w:szCs w:val="24"/>
          <w:shd w:val="clear" w:color="auto" w:fill="FFFFFF"/>
          <w:rtl/>
        </w:rPr>
        <w:t xml:space="preserve">כל הקהל בבית הכנסת, ועלה על </w:t>
      </w:r>
      <w:r w:rsidRPr="00E532B6">
        <w:rPr>
          <w:rFonts w:asciiTheme="minorBidi" w:hAnsiTheme="minorBidi" w:hint="cs"/>
          <w:b/>
          <w:bCs/>
          <w:spacing w:val="-9"/>
          <w:sz w:val="24"/>
          <w:szCs w:val="24"/>
          <w:shd w:val="clear" w:color="auto" w:fill="FFFFFF"/>
          <w:rtl/>
        </w:rPr>
        <w:t>הבמה</w:t>
      </w:r>
      <w:r w:rsidRPr="00E532B6">
        <w:rPr>
          <w:rFonts w:asciiTheme="minorBidi" w:hAnsiTheme="minorBidi"/>
          <w:b/>
          <w:bCs/>
          <w:spacing w:val="-9"/>
          <w:sz w:val="24"/>
          <w:szCs w:val="24"/>
          <w:shd w:val="clear" w:color="auto" w:fill="FFFFFF"/>
          <w:rtl/>
        </w:rPr>
        <w:t xml:space="preserve"> ואמר </w:t>
      </w:r>
      <w:r w:rsidRPr="00E532B6">
        <w:rPr>
          <w:rFonts w:asciiTheme="minorBidi" w:hAnsiTheme="minorBidi" w:hint="cs"/>
          <w:b/>
          <w:bCs/>
          <w:spacing w:val="-9"/>
          <w:sz w:val="24"/>
          <w:szCs w:val="24"/>
          <w:shd w:val="clear" w:color="auto" w:fill="FFFFFF"/>
          <w:rtl/>
        </w:rPr>
        <w:t>"</w:t>
      </w:r>
      <w:r w:rsidRPr="00E532B6">
        <w:rPr>
          <w:rFonts w:asciiTheme="minorBidi" w:hAnsiTheme="minorBidi"/>
          <w:b/>
          <w:bCs/>
          <w:spacing w:val="-9"/>
          <w:sz w:val="24"/>
          <w:szCs w:val="24"/>
          <w:shd w:val="clear" w:color="auto" w:fill="FFFFFF"/>
          <w:rtl/>
        </w:rPr>
        <w:t xml:space="preserve">אם לקחתי שוחד שאקבל מיד שיתוק, שלא אוכל לרדת </w:t>
      </w:r>
      <w:r w:rsidRPr="00E532B6">
        <w:rPr>
          <w:rFonts w:asciiTheme="minorBidi" w:hAnsiTheme="minorBidi" w:hint="cs"/>
          <w:b/>
          <w:bCs/>
          <w:spacing w:val="-9"/>
          <w:sz w:val="24"/>
          <w:szCs w:val="24"/>
          <w:shd w:val="clear" w:color="auto" w:fill="FFFFFF"/>
          <w:rtl/>
        </w:rPr>
        <w:t>מהבמה</w:t>
      </w:r>
      <w:r w:rsidRPr="00E532B6">
        <w:rPr>
          <w:rFonts w:asciiTheme="minorBidi" w:hAnsiTheme="minorBidi"/>
          <w:b/>
          <w:bCs/>
          <w:spacing w:val="-9"/>
          <w:sz w:val="24"/>
          <w:szCs w:val="24"/>
          <w:shd w:val="clear" w:color="auto" w:fill="FFFFFF"/>
          <w:rtl/>
        </w:rPr>
        <w:t xml:space="preserve">, ואם באמת לא לקחתי שוחד </w:t>
      </w:r>
      <w:r w:rsidRPr="00E532B6">
        <w:rPr>
          <w:rFonts w:asciiTheme="minorBidi" w:hAnsiTheme="minorBidi" w:hint="cs"/>
          <w:b/>
          <w:bCs/>
          <w:spacing w:val="-9"/>
          <w:sz w:val="24"/>
          <w:szCs w:val="24"/>
          <w:shd w:val="clear" w:color="auto" w:fill="FFFFFF"/>
          <w:rtl/>
        </w:rPr>
        <w:t>שאחזור לראות טוב בעיניי.</w:t>
      </w:r>
      <w:r w:rsidRPr="00E532B6">
        <w:rPr>
          <w:rFonts w:asciiTheme="minorBidi" w:hAnsiTheme="minorBidi"/>
          <w:b/>
          <w:bCs/>
          <w:spacing w:val="-9"/>
          <w:sz w:val="24"/>
          <w:szCs w:val="24"/>
          <w:shd w:val="clear" w:color="auto" w:fill="FFFFFF"/>
          <w:rtl/>
        </w:rPr>
        <w:t xml:space="preserve"> וכך היה שנהיה בריא בעיניו וירד </w:t>
      </w:r>
      <w:r w:rsidRPr="00E532B6">
        <w:rPr>
          <w:rFonts w:asciiTheme="minorBidi" w:hAnsiTheme="minorBidi" w:hint="cs"/>
          <w:b/>
          <w:bCs/>
          <w:spacing w:val="-9"/>
          <w:sz w:val="24"/>
          <w:szCs w:val="24"/>
          <w:shd w:val="clear" w:color="auto" w:fill="FFFFFF"/>
          <w:rtl/>
        </w:rPr>
        <w:t>מהבמה</w:t>
      </w:r>
      <w:r w:rsidRPr="00E532B6">
        <w:rPr>
          <w:rFonts w:asciiTheme="minorBidi" w:hAnsiTheme="minorBidi"/>
          <w:b/>
          <w:bCs/>
          <w:spacing w:val="-9"/>
          <w:sz w:val="24"/>
          <w:szCs w:val="24"/>
          <w:shd w:val="clear" w:color="auto" w:fill="FFFFFF"/>
          <w:rtl/>
        </w:rPr>
        <w:t xml:space="preserve">, וזה היה קידוש </w:t>
      </w:r>
      <w:r w:rsidRPr="00E532B6">
        <w:rPr>
          <w:rFonts w:asciiTheme="minorBidi" w:hAnsiTheme="minorBidi" w:hint="cs"/>
          <w:b/>
          <w:bCs/>
          <w:spacing w:val="-9"/>
          <w:sz w:val="24"/>
          <w:szCs w:val="24"/>
          <w:shd w:val="clear" w:color="auto" w:fill="FFFFFF"/>
          <w:rtl/>
        </w:rPr>
        <w:t>ה'</w:t>
      </w:r>
      <w:r w:rsidRPr="00E532B6">
        <w:rPr>
          <w:rFonts w:asciiTheme="minorBidi" w:hAnsiTheme="minorBidi"/>
          <w:b/>
          <w:bCs/>
          <w:spacing w:val="-9"/>
          <w:sz w:val="24"/>
          <w:szCs w:val="24"/>
          <w:shd w:val="clear" w:color="auto" w:fill="FFFFFF"/>
          <w:rtl/>
        </w:rPr>
        <w:t xml:space="preserve"> גדול מאוד</w:t>
      </w:r>
      <w:r w:rsidRPr="00E532B6">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כמה קדושה היתה לרבנים הקדושים וצריך לזכור שאסור לזלזל באף תלמיד חכם ולכבד את עמלי התורה הקדושה ולא לרנן ולצחוק על אף יהודי, כי כל יהודי הוא יהלום.</w:t>
      </w:r>
    </w:p>
    <w:p w:rsidR="00E532B6" w:rsidRDefault="00E532B6" w:rsidP="00E532B6">
      <w:pPr>
        <w:bidi/>
        <w:rPr>
          <w:rFonts w:asciiTheme="minorBidi" w:hAnsiTheme="minorBidi" w:hint="cs"/>
          <w:b/>
          <w:bCs/>
          <w:spacing w:val="-9"/>
          <w:sz w:val="24"/>
          <w:szCs w:val="24"/>
          <w:shd w:val="clear" w:color="auto" w:fill="FFFFFF"/>
          <w:rtl/>
        </w:rPr>
      </w:pPr>
      <w:r w:rsidRPr="00E532B6">
        <w:rPr>
          <w:rFonts w:asciiTheme="minorBidi" w:hAnsiTheme="minorBidi" w:hint="cs"/>
          <w:b/>
          <w:bCs/>
          <w:spacing w:val="-9"/>
          <w:sz w:val="24"/>
          <w:szCs w:val="24"/>
          <w:shd w:val="clear" w:color="auto" w:fill="FFFFFF"/>
          <w:rtl/>
        </w:rPr>
        <w:t xml:space="preserve">"תמים תהיה עם ה' אלקיך" </w:t>
      </w:r>
      <w:r w:rsidRPr="00E532B6">
        <w:rPr>
          <w:rFonts w:asciiTheme="minorBidi" w:hAnsiTheme="minorBidi"/>
          <w:b/>
          <w:bCs/>
          <w:spacing w:val="-9"/>
          <w:sz w:val="24"/>
          <w:szCs w:val="24"/>
          <w:shd w:val="clear" w:color="auto" w:fill="FFFFFF"/>
          <w:rtl/>
        </w:rPr>
        <w:t>–</w:t>
      </w:r>
      <w:r w:rsidRPr="00E532B6">
        <w:rPr>
          <w:rFonts w:asciiTheme="minorBidi" w:hAnsiTheme="minorBidi" w:hint="cs"/>
          <w:b/>
          <w:bCs/>
          <w:spacing w:val="-9"/>
          <w:sz w:val="24"/>
          <w:szCs w:val="24"/>
          <w:shd w:val="clear" w:color="auto" w:fill="FFFFFF"/>
          <w:rtl/>
        </w:rPr>
        <w:t xml:space="preserve">  גם כשאתה לבד ורק ה' רואה אותך, תהיה צדיק ותמים, ולא רק כלפי חוץ. שיהיה מורא שמיים עליך כמורא בשר ודם. ועוד אפשר לפרש, הרי ידוע ה' הוא מידת רחמים, ואלוקים זה מידת דין, וכך אפשר לפרש את הפסוק "תמים תהיה עם ה' אלקיך" כלומר גם אם הוא מתנהג עימך במידת הדין וגם במידת הרחמים, תקבל את הכל באהבה ואל תהרהר אחריו חס ושלום. </w:t>
      </w:r>
      <w:r>
        <w:rPr>
          <w:rFonts w:asciiTheme="minorBidi" w:hAnsiTheme="minorBidi" w:hint="cs"/>
          <w:b/>
          <w:bCs/>
          <w:spacing w:val="-9"/>
          <w:sz w:val="24"/>
          <w:szCs w:val="24"/>
          <w:shd w:val="clear" w:color="auto" w:fill="FFFFFF"/>
          <w:rtl/>
        </w:rPr>
        <w:t xml:space="preserve">(הרב יאשיהו יוסף פינטו הקדוש). </w:t>
      </w:r>
    </w:p>
    <w:p w:rsidR="00E532B6" w:rsidRDefault="00E532B6" w:rsidP="00E532B6">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ונמשיך עם הקושיות של האדמור הקדוש, הרב יאשיהו יוסף פינטו. וכך אומר הרב "</w:t>
      </w:r>
      <w:r w:rsidRPr="00E532B6">
        <w:rPr>
          <w:rFonts w:asciiTheme="minorBidi" w:hAnsiTheme="minorBidi" w:hint="cs"/>
          <w:b/>
          <w:bCs/>
          <w:spacing w:val="-9"/>
          <w:sz w:val="24"/>
          <w:szCs w:val="24"/>
          <w:shd w:val="clear" w:color="auto" w:fill="FFFFFF"/>
          <w:rtl/>
        </w:rPr>
        <w:t>אנו רואים דבר תמוה בפרשת השבוע, "מי האיש אשר בנה בית חדש ולא חנכו ילך וישב לביתו פן ימות במלחמה ואיש אחר יחנכנו" והרי רק בגלל שהאיש לא חנך את ביתו לא יצא למלחמה? נכון שהוא עמל וטרח אך רק בגלל סיבה כזאת לא יצא למלחמה? והינה אפשר להגיד שאולי מבחינת הפשט ראוי שהאדם שעמל וטרח על ביתו החדש יחנוך אותו ולא יצא למלחמה בטרם חנך את ביתו. אך ישנה סיבה גדולה יותר, סיבה רוחנית ולא גשמית. הקדוש ברוך הוא ידע שאם חס וחלילה יקרה לאדם משהו והוא יהיה שניה אחת לפני המוות, המחשבה האחרונה שלו תהיה שהוא לא חנך את ביתו החדש, ושניה לפני שהוא עומד להסתלק מן העולם יחשוב לעצמו, מי יחנוך במקומי את ביתי? וכך בעצם יפטר האדם מבלי שהרהר תשובה ועשה וידוי שניה לפני המוות. וירדה התורה לסף דעתו של האדם ולכן אדם שלא חנך את ביתו לא יצא למלחמה</w:t>
      </w:r>
      <w:r>
        <w:rPr>
          <w:rFonts w:asciiTheme="minorBidi" w:hAnsiTheme="minorBidi" w:hint="cs"/>
          <w:b/>
          <w:bCs/>
          <w:spacing w:val="-9"/>
          <w:sz w:val="24"/>
          <w:szCs w:val="24"/>
          <w:shd w:val="clear" w:color="auto" w:fill="FFFFFF"/>
          <w:rtl/>
        </w:rPr>
        <w:t>"</w:t>
      </w:r>
      <w:r w:rsidRPr="00E532B6">
        <w:rPr>
          <w:rFonts w:asciiTheme="minorBidi" w:hAnsiTheme="minorBidi" w:hint="cs"/>
          <w:b/>
          <w:bCs/>
          <w:spacing w:val="-9"/>
          <w:sz w:val="24"/>
          <w:szCs w:val="24"/>
          <w:shd w:val="clear" w:color="auto" w:fill="FFFFFF"/>
          <w:rtl/>
        </w:rPr>
        <w:t xml:space="preserve">. </w:t>
      </w:r>
    </w:p>
    <w:p w:rsidR="00E532B6" w:rsidRDefault="00E532B6" w:rsidP="00E532B6">
      <w:pPr>
        <w:bidi/>
        <w:rPr>
          <w:rFonts w:asciiTheme="minorBidi" w:hAnsiTheme="minorBidi" w:hint="cs"/>
          <w:b/>
          <w:bCs/>
          <w:spacing w:val="-9"/>
          <w:sz w:val="24"/>
          <w:szCs w:val="24"/>
          <w:shd w:val="clear" w:color="auto" w:fill="FFFFFF"/>
          <w:rtl/>
        </w:rPr>
      </w:pPr>
      <w:r w:rsidRPr="00E532B6">
        <w:rPr>
          <w:rFonts w:asciiTheme="minorBidi" w:hAnsiTheme="minorBidi" w:hint="cs"/>
          <w:b/>
          <w:bCs/>
          <w:spacing w:val="-9"/>
          <w:sz w:val="24"/>
          <w:szCs w:val="24"/>
          <w:shd w:val="clear" w:color="auto" w:fill="FFFFFF"/>
          <w:rtl/>
        </w:rPr>
        <w:t xml:space="preserve">אנו רואים שגם </w:t>
      </w:r>
      <w:r>
        <w:rPr>
          <w:rFonts w:asciiTheme="minorBidi" w:hAnsiTheme="minorBidi" w:hint="cs"/>
          <w:b/>
          <w:bCs/>
          <w:spacing w:val="-9"/>
          <w:sz w:val="24"/>
          <w:szCs w:val="24"/>
          <w:shd w:val="clear" w:color="auto" w:fill="FFFFFF"/>
          <w:rtl/>
        </w:rPr>
        <w:t>"</w:t>
      </w:r>
      <w:r w:rsidRPr="00E532B6">
        <w:rPr>
          <w:rFonts w:asciiTheme="minorBidi" w:hAnsiTheme="minorBidi" w:hint="cs"/>
          <w:b/>
          <w:bCs/>
          <w:spacing w:val="-9"/>
          <w:sz w:val="24"/>
          <w:szCs w:val="24"/>
          <w:shd w:val="clear" w:color="auto" w:fill="FFFFFF"/>
          <w:rtl/>
        </w:rPr>
        <w:t xml:space="preserve">האיש הירא ורך לבב ילך וישב לביתו ולא ימס את לבב אחיו כלבבו" כלומר רואים אנו שהאיש הפוחד לראות חרב שלופה כדברי רש"י הקדוש, יחזור לביתו ולא יצא למלחמה ובצדק שמא בטעות יפחיד את חבריו כמו שהוא פוחד. אך בדברי רש"י רואים עוד יסוד גדול, הפחד שלו לא נובע רק בגלל שהוא פוחד לראות חרב שלופה אלא על פי רבי יוסי הגלילי הוא פוחד מהעבירות שבידו. ועוד יותר מזה, אפשר לשאול שאלה חזקה ולראות עד כמה התורה שלנו קדושה ובעלת חסד. הרי לפי ההיגיון היו אמורים להזכיר את האיש הפחדן ראשון, שהוא לא יוצא למלחמה ראשון, ומדוע כתבו קודם שאיש שנטע כרם או לא חנך ביתו או האיש שארס אישה מדוע הם כתובים ראשונים? תכתוב את האיש הפחדן ראשון </w:t>
      </w:r>
      <w:r>
        <w:rPr>
          <w:rFonts w:asciiTheme="minorBidi" w:hAnsiTheme="minorBidi" w:hint="cs"/>
          <w:b/>
          <w:bCs/>
          <w:spacing w:val="-9"/>
          <w:sz w:val="24"/>
          <w:szCs w:val="24"/>
          <w:shd w:val="clear" w:color="auto" w:fill="FFFFFF"/>
          <w:rtl/>
        </w:rPr>
        <w:t xml:space="preserve">, </w:t>
      </w:r>
      <w:r w:rsidRPr="00E532B6">
        <w:rPr>
          <w:rFonts w:asciiTheme="minorBidi" w:hAnsiTheme="minorBidi" w:hint="cs"/>
          <w:b/>
          <w:bCs/>
          <w:spacing w:val="-9"/>
          <w:sz w:val="24"/>
          <w:szCs w:val="24"/>
          <w:shd w:val="clear" w:color="auto" w:fill="FFFFFF"/>
          <w:rtl/>
        </w:rPr>
        <w:t xml:space="preserve">כי אם האיש פחדן זה כבר לא משנה כל שאר התנאים... והינה התשובה היפה היא שהתורה הקדושה חסה על האנשים שלא יתביישו. שהרי אם יראו אדם שלא יוצא למלחמה יגידו טוב אולי הוא לא יצא למלחמה בגלל הבית או הכרם או האישה. כיוון שהתנאים האלה כתובים ראשונים. ולא יגידו האיש לא יוצא למלחמה כי הוא פחדן. ועוד יותר מזה, </w:t>
      </w:r>
      <w:r w:rsidRPr="00E532B6">
        <w:rPr>
          <w:rFonts w:asciiTheme="minorBidi" w:hAnsiTheme="minorBidi" w:hint="cs"/>
          <w:b/>
          <w:bCs/>
          <w:spacing w:val="-9"/>
          <w:sz w:val="24"/>
          <w:szCs w:val="24"/>
          <w:shd w:val="clear" w:color="auto" w:fill="FFFFFF"/>
          <w:rtl/>
        </w:rPr>
        <w:lastRenderedPageBreak/>
        <w:t>הרי לפי רבי יוסי הגלילי האיש הירא פוחד מהעבירות, אז שמא לא יחשדו את האדם שלא יוצא למלחמה בגלל שהוא בעל העבירות ולכן התורה כתבה את התנאי הזה כתנאי אחרון לחוס על כבודם של הבריות. וכמו שהביא רש"י בדבריו החכמים "לכסות על החוזרים בשביל עבירות שבידם שלא יבינו שהם בעלי עבירה".</w:t>
      </w:r>
    </w:p>
    <w:p w:rsidR="00794218" w:rsidRDefault="00794218" w:rsidP="00794218">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ונסיים בסיפור על הבעל שם טוב הקדוש לכבוד שבת קודש ולכבוד חודש אלול. </w:t>
      </w:r>
    </w:p>
    <w:p w:rsidR="00794218" w:rsidRDefault="00794218" w:rsidP="00794218">
      <w:pPr>
        <w:bidi/>
        <w:rPr>
          <w:rFonts w:asciiTheme="minorBidi" w:hAnsiTheme="minorBidi" w:hint="cs"/>
          <w:b/>
          <w:bCs/>
          <w:spacing w:val="-9"/>
          <w:sz w:val="24"/>
          <w:szCs w:val="24"/>
          <w:shd w:val="clear" w:color="auto" w:fill="FFFFFF"/>
          <w:rtl/>
        </w:rPr>
      </w:pPr>
    </w:p>
    <w:p w:rsidR="00794218" w:rsidRPr="00794218" w:rsidRDefault="00794218" w:rsidP="00794218">
      <w:pPr>
        <w:bidi/>
        <w:rPr>
          <w:rFonts w:asciiTheme="minorBidi" w:hAnsiTheme="minorBidi"/>
          <w:b/>
          <w:bCs/>
          <w:spacing w:val="-9"/>
          <w:sz w:val="24"/>
          <w:szCs w:val="24"/>
          <w:shd w:val="clear" w:color="auto" w:fill="FFFFFF"/>
          <w:rtl/>
        </w:rPr>
      </w:pPr>
      <w:r w:rsidRPr="00794218">
        <w:rPr>
          <w:rFonts w:asciiTheme="minorBidi" w:hAnsiTheme="minorBidi" w:hint="cs"/>
          <w:b/>
          <w:bCs/>
          <w:spacing w:val="-9"/>
          <w:sz w:val="24"/>
          <w:szCs w:val="24"/>
          <w:shd w:val="clear" w:color="auto" w:fill="FFFFFF"/>
          <w:rtl/>
        </w:rPr>
        <w:t>חודש אלול, הריח של הימים הנוראים כבר נישא באוויר, עקרות הבית כתתו רגליהם בדוכני השוק כדי לקנות דבר החסר בשביל ראש השנה. גם הגברים התכוננו לחג, אחד צבע את ביתו, השני קנה בגדים לאשתו ולילדים</w:t>
      </w:r>
      <w:r>
        <w:rPr>
          <w:rFonts w:asciiTheme="minorBidi" w:hAnsiTheme="minorBidi" w:hint="cs"/>
          <w:b/>
          <w:bCs/>
          <w:spacing w:val="-9"/>
          <w:sz w:val="24"/>
          <w:szCs w:val="24"/>
          <w:shd w:val="clear" w:color="auto" w:fill="FFFFFF"/>
          <w:rtl/>
        </w:rPr>
        <w:t>,</w:t>
      </w:r>
      <w:r w:rsidRPr="00794218">
        <w:rPr>
          <w:rFonts w:asciiTheme="minorBidi" w:hAnsiTheme="minorBidi" w:hint="cs"/>
          <w:b/>
          <w:bCs/>
          <w:spacing w:val="-9"/>
          <w:sz w:val="24"/>
          <w:szCs w:val="24"/>
          <w:shd w:val="clear" w:color="auto" w:fill="FFFFFF"/>
          <w:rtl/>
        </w:rPr>
        <w:t xml:space="preserve"> וכך כל אחד התכונן לפי עניינו לראש השנה הקרב ובא. גם בישיבתו של הבעל שם טוב התכוננו לחג הגדול,  אלא שאצל החסידים של הבעל שם טוב לא היו רק הכנות גשמיות אלא גם הכנות רוחניות. הם עסקו בכיבוס הנפש וחיכו בהתרגשות גדולה לחג עם רבם הנערץ הבעל שם טוב הקדוש. אך כעת הכינו עצמם החסידים לתפילת ערבית של יום רגיל, הבעל שם טוב נכנס לבית המדרש, אבל במקום להתיישב במקומו הקבוע, פנה לפתע לארון הספרים. הוא הוציא ספר מסויים והחל לעיין בו בדבקות עצומה. אף אחד לא העיז ל</w:t>
      </w:r>
      <w:r>
        <w:rPr>
          <w:rFonts w:asciiTheme="minorBidi" w:hAnsiTheme="minorBidi" w:hint="cs"/>
          <w:b/>
          <w:bCs/>
          <w:spacing w:val="-9"/>
          <w:sz w:val="24"/>
          <w:szCs w:val="24"/>
          <w:shd w:val="clear" w:color="auto" w:fill="FFFFFF"/>
          <w:rtl/>
        </w:rPr>
        <w:t>הפריע לו או לרמוז לבעל שם טוב ש</w:t>
      </w:r>
      <w:r w:rsidRPr="00794218">
        <w:rPr>
          <w:rFonts w:asciiTheme="minorBidi" w:hAnsiTheme="minorBidi" w:hint="cs"/>
          <w:b/>
          <w:bCs/>
          <w:spacing w:val="-9"/>
          <w:sz w:val="24"/>
          <w:szCs w:val="24"/>
          <w:shd w:val="clear" w:color="auto" w:fill="FFFFFF"/>
          <w:rtl/>
        </w:rPr>
        <w:t xml:space="preserve">זמן ערבית הגיע וצריכים להתחיל בתפילה. ניראה היה כי כל דקה שעוברת הבעל שם טוב נכנס יותר לריכוז בספר. על פני הבעל שם טוב ניכרה התרגשות קלה, ניראה היה כי העיכוב בתפילה אינו מקרי אלא מכוון </w:t>
      </w:r>
      <w:r>
        <w:rPr>
          <w:rFonts w:asciiTheme="minorBidi" w:hAnsiTheme="minorBidi" w:hint="cs"/>
          <w:b/>
          <w:bCs/>
          <w:spacing w:val="-9"/>
          <w:sz w:val="24"/>
          <w:szCs w:val="24"/>
          <w:shd w:val="clear" w:color="auto" w:fill="FFFFFF"/>
          <w:rtl/>
        </w:rPr>
        <w:t>משמיים</w:t>
      </w:r>
      <w:r w:rsidRPr="00794218">
        <w:rPr>
          <w:rFonts w:asciiTheme="minorBidi" w:hAnsiTheme="minorBidi" w:hint="cs"/>
          <w:b/>
          <w:bCs/>
          <w:spacing w:val="-9"/>
          <w:sz w:val="24"/>
          <w:szCs w:val="24"/>
          <w:shd w:val="clear" w:color="auto" w:fill="FFFFFF"/>
          <w:rtl/>
        </w:rPr>
        <w:t xml:space="preserve">. חלפה שעה, ואז כאילו </w:t>
      </w:r>
      <w:r>
        <w:rPr>
          <w:rFonts w:asciiTheme="minorBidi" w:hAnsiTheme="minorBidi" w:hint="cs"/>
          <w:b/>
          <w:bCs/>
          <w:spacing w:val="-9"/>
          <w:sz w:val="24"/>
          <w:szCs w:val="24"/>
          <w:shd w:val="clear" w:color="auto" w:fill="FFFFFF"/>
          <w:rtl/>
        </w:rPr>
        <w:t>התעורר</w:t>
      </w:r>
      <w:r w:rsidRPr="00794218">
        <w:rPr>
          <w:rFonts w:asciiTheme="minorBidi" w:hAnsiTheme="minorBidi" w:hint="cs"/>
          <w:b/>
          <w:bCs/>
          <w:spacing w:val="-9"/>
          <w:sz w:val="24"/>
          <w:szCs w:val="24"/>
          <w:shd w:val="clear" w:color="auto" w:fill="FFFFFF"/>
          <w:rtl/>
        </w:rPr>
        <w:t xml:space="preserve"> הבעל שם טוב מתוך עולם אחר, הניח את הספר חזרה ופנה למקומו. התפילה של הבעל שם טוב באותו ערב לא היתה אותה תפילה, הוא התפלל בדביקות ובלהיטות שונה ממה שהיה מתפלל בדרך כלל, כולם הבינו שמשהו קורה בנפשו של הצדיק. תפילת ערבית הסתיימה, המבטים על הבעל שם טוב לא פסקו, אך הצדיק לא חיכה לשאלה אלא פתח בדברים ואמר "באחת מערי האיזור חי לו אדם שגדל והתחנך בבית יהודי, אך כשהתבגר נטש את דרך הישר והחל להתקרב לשכניו הגויים. לאט לאט הפך להיות אחד מהם. חלפו שנים, במהלכן הספיק האיש לעבור את כל העבירות בתורה. הוא נטש את עיר מגוריו ועבר להתגורר בסביבה שבה לא היו מצויים יהודים. "בגלל עסקיו נאלץ בימים אלה לנסוע לעיירה הקרובה לעיירתו עיירה בה נמצאים הרבה יהודים" אמר הבעל שם טוב. "היום לפני ערב כשהגיע לעיירה הבחין בהמולה מיוחדת והדבר סיקרן אותו. הוא פנה לאחד מהיהודים שם ושאל לפשר ההמולה. "אלה הן הכנות שנעשות אצלנו היהודים, לקראת חג שנקרא ראש השנה" השיב לו היהודי בתמימות והוסיף "זהו היום הראשון בשנה בו נקבע לאדם כל השנה כולה".  דבריו הכו הלם באיש שעזב את יהדותו ושכח מה זה בכלל ראש השנה, "אולי בגלל המילים </w:t>
      </w:r>
      <w:r>
        <w:rPr>
          <w:rFonts w:asciiTheme="minorBidi" w:hAnsiTheme="minorBidi" w:hint="cs"/>
          <w:b/>
          <w:bCs/>
          <w:spacing w:val="-9"/>
          <w:sz w:val="24"/>
          <w:szCs w:val="24"/>
          <w:shd w:val="clear" w:color="auto" w:fill="FFFFFF"/>
          <w:rtl/>
        </w:rPr>
        <w:t>"</w:t>
      </w:r>
      <w:r w:rsidRPr="00794218">
        <w:rPr>
          <w:rFonts w:asciiTheme="minorBidi" w:hAnsiTheme="minorBidi" w:hint="cs"/>
          <w:b/>
          <w:bCs/>
          <w:spacing w:val="-9"/>
          <w:sz w:val="24"/>
          <w:szCs w:val="24"/>
          <w:shd w:val="clear" w:color="auto" w:fill="FFFFFF"/>
          <w:rtl/>
        </w:rPr>
        <w:t>אצלנו היהודים</w:t>
      </w:r>
      <w:r>
        <w:rPr>
          <w:rFonts w:asciiTheme="minorBidi" w:hAnsiTheme="minorBidi" w:hint="cs"/>
          <w:b/>
          <w:bCs/>
          <w:spacing w:val="-9"/>
          <w:sz w:val="24"/>
          <w:szCs w:val="24"/>
          <w:shd w:val="clear" w:color="auto" w:fill="FFFFFF"/>
          <w:rtl/>
        </w:rPr>
        <w:t>"</w:t>
      </w:r>
      <w:r w:rsidRPr="00794218">
        <w:rPr>
          <w:rFonts w:asciiTheme="minorBidi" w:hAnsiTheme="minorBidi" w:hint="cs"/>
          <w:b/>
          <w:bCs/>
          <w:spacing w:val="-9"/>
          <w:sz w:val="24"/>
          <w:szCs w:val="24"/>
          <w:shd w:val="clear" w:color="auto" w:fill="FFFFFF"/>
          <w:rtl/>
        </w:rPr>
        <w:t xml:space="preserve"> או אולי בגלל זכרונו שראש השנה מתקרב וגזר דינו עומד להיקבע לשנה הבאה" אמר הבעל שם טוב. לאחר שיצא האיש מההלם המשיך להסתובב בעיירה ולפתע החלו לצוף במוחו זכרונות ילדות שלו בתור יהודי קטן. הוא היה אחוז בהתרגשות, </w:t>
      </w:r>
      <w:r>
        <w:rPr>
          <w:rFonts w:asciiTheme="minorBidi" w:hAnsiTheme="minorBidi" w:hint="cs"/>
          <w:b/>
          <w:bCs/>
          <w:spacing w:val="-9"/>
          <w:sz w:val="24"/>
          <w:szCs w:val="24"/>
          <w:shd w:val="clear" w:color="auto" w:fill="FFFFFF"/>
          <w:rtl/>
        </w:rPr>
        <w:t>ו</w:t>
      </w:r>
      <w:r w:rsidRPr="00794218">
        <w:rPr>
          <w:rFonts w:asciiTheme="minorBidi" w:hAnsiTheme="minorBidi" w:hint="cs"/>
          <w:b/>
          <w:bCs/>
          <w:spacing w:val="-9"/>
          <w:sz w:val="24"/>
          <w:szCs w:val="24"/>
          <w:shd w:val="clear" w:color="auto" w:fill="FFFFFF"/>
          <w:rtl/>
        </w:rPr>
        <w:t xml:space="preserve">המשיך ללכת מבלי לשים לב שרגליו מושכות אותו לבית הכנסת. כשהתעורר ויצא מההתרגשות כבר הבין שהוא נמצא כבר בתור בית הכנסת, לרגע הוא נבהל, הוא לא הבין מה לו ולמקום הזה, לצאת הוא התבייש לצאת, להישאר הוא גם התבייש להישאר, לכן החליט להסתתר מהר מבלי שיקלטו אותו בעזרת הנשים שהיתה ריקה. הוא הסתתר מאחורי הוילון. לפתע שמע את המילים "והוא רחום יכפר עוון" עברה בגופו התרגשות, כל גופו רעד, לפתע הוא רצה להצטרף אל האנשים בתפילה, אך מילות התפילה לא עלו במוחו. סערה חלה בתוכו, עיניו זלגו דמעות. כאשר עזב אחרון המתפללים את בית הכנסת, מיד רץ האיש לארון הסידורים, נטל סידור והחל לשחזר את מילות התפילה מתור הסידור. שעה ארוכה עמד מול הסידור והתפלל בכוונה </w:t>
      </w:r>
      <w:r w:rsidRPr="00794218">
        <w:rPr>
          <w:rFonts w:asciiTheme="minorBidi" w:hAnsiTheme="minorBidi" w:hint="cs"/>
          <w:b/>
          <w:bCs/>
          <w:spacing w:val="-9"/>
          <w:sz w:val="24"/>
          <w:szCs w:val="24"/>
          <w:shd w:val="clear" w:color="auto" w:fill="FFFFFF"/>
          <w:rtl/>
        </w:rPr>
        <w:lastRenderedPageBreak/>
        <w:t>עצומה. בתפילתו שילב האיש דברים שיצאו מהלב הנסער שלו והחל גם לנהל דו שיח עם ה' :</w:t>
      </w:r>
      <w:r>
        <w:rPr>
          <w:rFonts w:asciiTheme="minorBidi" w:hAnsiTheme="minorBidi" w:hint="cs"/>
          <w:b/>
          <w:bCs/>
          <w:spacing w:val="-9"/>
          <w:sz w:val="24"/>
          <w:szCs w:val="24"/>
          <w:shd w:val="clear" w:color="auto" w:fill="FFFFFF"/>
          <w:rtl/>
        </w:rPr>
        <w:t xml:space="preserve">    </w:t>
      </w:r>
      <w:r w:rsidRPr="00794218">
        <w:rPr>
          <w:rFonts w:asciiTheme="minorBidi" w:hAnsiTheme="minorBidi" w:hint="cs"/>
          <w:b/>
          <w:bCs/>
          <w:spacing w:val="-9"/>
          <w:sz w:val="24"/>
          <w:szCs w:val="24"/>
          <w:shd w:val="clear" w:color="auto" w:fill="FFFFFF"/>
          <w:rtl/>
        </w:rPr>
        <w:t xml:space="preserve"> "יודע אני ריבונו של עולם, שנכשלתי בכל החטאים שרק ישנם." וכאן החל לפרט את חטאיו בתפילה, לאחר שסיים לפרט את חטאיו המשיך האיש לדבר עם ה' , "האמן לי, כי בכל ליבי מתחרט אני עליהם. אתה ה' שאומרים עליך שאתה רחום, סלח לי נא ומרגע זה ואילך לא אוסיף לחטוא. מעתה אשנה דרכי ואשובה אליך.. קבל אותי בבקשה </w:t>
      </w:r>
      <w:r>
        <w:rPr>
          <w:rFonts w:asciiTheme="minorBidi" w:hAnsiTheme="minorBidi" w:hint="cs"/>
          <w:b/>
          <w:bCs/>
          <w:spacing w:val="-9"/>
          <w:sz w:val="24"/>
          <w:szCs w:val="24"/>
          <w:shd w:val="clear" w:color="auto" w:fill="FFFFFF"/>
          <w:rtl/>
        </w:rPr>
        <w:t>"</w:t>
      </w:r>
      <w:r w:rsidRPr="00794218">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 </w:t>
      </w:r>
      <w:r w:rsidRPr="00794218">
        <w:rPr>
          <w:rFonts w:asciiTheme="minorBidi" w:hAnsiTheme="minorBidi" w:hint="cs"/>
          <w:b/>
          <w:bCs/>
          <w:spacing w:val="-9"/>
          <w:sz w:val="24"/>
          <w:szCs w:val="24"/>
          <w:shd w:val="clear" w:color="auto" w:fill="FFFFFF"/>
          <w:rtl/>
        </w:rPr>
        <w:t xml:space="preserve"> כך הוסיף האיש וביקש שוב מעמקי נשמתו לשוב בתשובה תוך שהוא זועק לה' יתברך מעומק הלב שיסלח לו.. עד שלפתע התמוטט האיש ונפל.. "ואני" סיים הבעל שם טוב את הסיפור, "עקבתי כל אותו זמן בהתרגשות עצומה אחרי תהפוכות הנפש של האיש הזה. ראיתי את נשמת היהודי בתפארתה, נפעמתי לדעת עד כמה אפשר לעלות מבירא עמיקתא לאיגרא רמא. איך אפשר מבאר שחת לעלות למעלות הקדושה בשניה אחת, בתפילה אחת מעומק הלב...  ולכן כאשר נכנסתי ע</w:t>
      </w:r>
      <w:r>
        <w:rPr>
          <w:rFonts w:asciiTheme="minorBidi" w:hAnsiTheme="minorBidi" w:hint="cs"/>
          <w:b/>
          <w:bCs/>
          <w:spacing w:val="-9"/>
          <w:sz w:val="24"/>
          <w:szCs w:val="24"/>
          <w:shd w:val="clear" w:color="auto" w:fill="FFFFFF"/>
          <w:rtl/>
        </w:rPr>
        <w:t>י</w:t>
      </w:r>
      <w:r w:rsidRPr="00794218">
        <w:rPr>
          <w:rFonts w:asciiTheme="minorBidi" w:hAnsiTheme="minorBidi" w:hint="cs"/>
          <w:b/>
          <w:bCs/>
          <w:spacing w:val="-9"/>
          <w:sz w:val="24"/>
          <w:szCs w:val="24"/>
          <w:shd w:val="clear" w:color="auto" w:fill="FFFFFF"/>
          <w:rtl/>
        </w:rPr>
        <w:t>כבתי את התפילה כי המתנתי לתפילתו של האיש שחוללה פלאים ורעש גדול בשמיים...</w:t>
      </w:r>
      <w:r>
        <w:rPr>
          <w:rFonts w:asciiTheme="minorBidi" w:hAnsiTheme="minorBidi" w:hint="cs"/>
          <w:b/>
          <w:bCs/>
          <w:spacing w:val="-9"/>
          <w:sz w:val="24"/>
          <w:szCs w:val="24"/>
          <w:shd w:val="clear" w:color="auto" w:fill="FFFFFF"/>
          <w:rtl/>
        </w:rPr>
        <w:t xml:space="preserve"> וכך סיים הבעל שם טוב את הסיפור : "</w:t>
      </w:r>
      <w:r w:rsidRPr="00794218">
        <w:rPr>
          <w:rFonts w:asciiTheme="minorBidi" w:hAnsiTheme="minorBidi" w:hint="cs"/>
          <w:b/>
          <w:bCs/>
          <w:spacing w:val="-9"/>
          <w:sz w:val="24"/>
          <w:szCs w:val="24"/>
          <w:shd w:val="clear" w:color="auto" w:fill="FFFFFF"/>
          <w:rtl/>
        </w:rPr>
        <w:t xml:space="preserve">רציתי שתפילתי תצטרף ותתלווה עם תפילתו של הבעל תשובה וכך גם התפילה שלי תגיע באופן ישיר לכיסא הכבוד.... </w:t>
      </w:r>
    </w:p>
    <w:p w:rsidR="00794218" w:rsidRPr="00794218" w:rsidRDefault="00794218" w:rsidP="00794218">
      <w:pPr>
        <w:bidi/>
        <w:rPr>
          <w:rFonts w:asciiTheme="minorBidi" w:hAnsiTheme="minorBidi"/>
          <w:b/>
          <w:bCs/>
          <w:spacing w:val="-9"/>
          <w:sz w:val="24"/>
          <w:szCs w:val="24"/>
          <w:shd w:val="clear" w:color="auto" w:fill="FFFFFF"/>
          <w:rtl/>
        </w:rPr>
      </w:pPr>
      <w:r w:rsidRPr="00794218">
        <w:rPr>
          <w:rFonts w:asciiTheme="minorBidi" w:hAnsiTheme="minorBidi" w:hint="cs"/>
          <w:b/>
          <w:bCs/>
          <w:spacing w:val="-9"/>
          <w:sz w:val="24"/>
          <w:szCs w:val="24"/>
          <w:shd w:val="clear" w:color="auto" w:fill="FFFFFF"/>
          <w:rtl/>
        </w:rPr>
        <w:t>כמה זכות וכמה עוצמה יש בתפילה של יהודי מעומק הלב. עד כדי כך שצדיק קדוש וגמור כמו הבעל שם טו</w:t>
      </w:r>
      <w:r>
        <w:rPr>
          <w:rFonts w:asciiTheme="minorBidi" w:hAnsiTheme="minorBidi" w:hint="cs"/>
          <w:b/>
          <w:bCs/>
          <w:spacing w:val="-9"/>
          <w:sz w:val="24"/>
          <w:szCs w:val="24"/>
          <w:shd w:val="clear" w:color="auto" w:fill="FFFFFF"/>
          <w:rtl/>
        </w:rPr>
        <w:t>ב חיכה לתפילתו של היהודי התמים וה</w:t>
      </w:r>
      <w:r w:rsidRPr="00794218">
        <w:rPr>
          <w:rFonts w:asciiTheme="minorBidi" w:hAnsiTheme="minorBidi" w:hint="cs"/>
          <w:b/>
          <w:bCs/>
          <w:spacing w:val="-9"/>
          <w:sz w:val="24"/>
          <w:szCs w:val="24"/>
          <w:shd w:val="clear" w:color="auto" w:fill="FFFFFF"/>
          <w:rtl/>
        </w:rPr>
        <w:t xml:space="preserve">פשוט </w:t>
      </w:r>
      <w:r>
        <w:rPr>
          <w:rFonts w:asciiTheme="minorBidi" w:hAnsiTheme="minorBidi" w:hint="cs"/>
          <w:b/>
          <w:bCs/>
          <w:spacing w:val="-9"/>
          <w:sz w:val="24"/>
          <w:szCs w:val="24"/>
          <w:shd w:val="clear" w:color="auto" w:fill="FFFFFF"/>
          <w:rtl/>
        </w:rPr>
        <w:t>ש</w:t>
      </w:r>
      <w:r w:rsidRPr="00794218">
        <w:rPr>
          <w:rFonts w:asciiTheme="minorBidi" w:hAnsiTheme="minorBidi" w:hint="cs"/>
          <w:b/>
          <w:bCs/>
          <w:spacing w:val="-9"/>
          <w:sz w:val="24"/>
          <w:szCs w:val="24"/>
          <w:shd w:val="clear" w:color="auto" w:fill="FFFFFF"/>
          <w:rtl/>
        </w:rPr>
        <w:t xml:space="preserve">עמד ובכה על חטאיו הנוראים וביקש </w:t>
      </w:r>
      <w:r>
        <w:rPr>
          <w:rFonts w:asciiTheme="minorBidi" w:hAnsiTheme="minorBidi" w:hint="cs"/>
          <w:b/>
          <w:bCs/>
          <w:spacing w:val="-9"/>
          <w:sz w:val="24"/>
          <w:szCs w:val="24"/>
          <w:shd w:val="clear" w:color="auto" w:fill="FFFFFF"/>
          <w:rtl/>
        </w:rPr>
        <w:t xml:space="preserve">מה' שיסלח לו. רואים אנו כמה כוח יש לתפילה וכמה כוח יש לחוזרים בתשובה וליהודי שמתפלל מעומק הלב לה' יתברך. </w:t>
      </w:r>
      <w:r w:rsidRPr="00794218">
        <w:rPr>
          <w:rFonts w:asciiTheme="minorBidi" w:hAnsiTheme="minorBidi" w:hint="cs"/>
          <w:b/>
          <w:bCs/>
          <w:spacing w:val="-9"/>
          <w:sz w:val="24"/>
          <w:szCs w:val="24"/>
          <w:shd w:val="clear" w:color="auto" w:fill="FFFFFF"/>
          <w:rtl/>
        </w:rPr>
        <w:t xml:space="preserve"> נשתדל כולנו ונתפלל שבורא עולם יזכה אותנו לחזור בתשובה שלמה מאהבה, נזכה כולנו להגיע לראש השנה כאשר אנחנו מצויידים במצוות ומעשים טובים</w:t>
      </w:r>
      <w:r>
        <w:rPr>
          <w:rFonts w:asciiTheme="minorBidi" w:hAnsiTheme="minorBidi" w:hint="cs"/>
          <w:b/>
          <w:bCs/>
          <w:spacing w:val="-9"/>
          <w:sz w:val="24"/>
          <w:szCs w:val="24"/>
          <w:shd w:val="clear" w:color="auto" w:fill="FFFFFF"/>
          <w:rtl/>
        </w:rPr>
        <w:t xml:space="preserve"> וננצל את חודש אלול חודש הרחמים והסליחות לעשות מעשים טובים ולתקן את אשר עשינו במהלך השנה,</w:t>
      </w:r>
      <w:r w:rsidRPr="00794218">
        <w:rPr>
          <w:rFonts w:asciiTheme="minorBidi" w:hAnsiTheme="minorBidi" w:hint="cs"/>
          <w:b/>
          <w:bCs/>
          <w:spacing w:val="-9"/>
          <w:sz w:val="24"/>
          <w:szCs w:val="24"/>
          <w:shd w:val="clear" w:color="auto" w:fill="FFFFFF"/>
          <w:rtl/>
        </w:rPr>
        <w:t xml:space="preserve"> אמן ואמן.. </w:t>
      </w:r>
    </w:p>
    <w:p w:rsidR="00794218" w:rsidRDefault="00794218" w:rsidP="00794218">
      <w:pPr>
        <w:bidi/>
        <w:rPr>
          <w:rFonts w:asciiTheme="minorBidi" w:hAnsiTheme="minorBidi" w:hint="cs"/>
          <w:b/>
          <w:bCs/>
          <w:spacing w:val="-9"/>
          <w:sz w:val="24"/>
          <w:szCs w:val="24"/>
          <w:shd w:val="clear" w:color="auto" w:fill="FFFFFF"/>
          <w:rtl/>
        </w:rPr>
      </w:pPr>
      <w:r w:rsidRPr="00794218">
        <w:rPr>
          <w:rFonts w:asciiTheme="minorBidi" w:hAnsiTheme="minorBidi" w:hint="cs"/>
          <w:b/>
          <w:bCs/>
          <w:spacing w:val="-9"/>
          <w:sz w:val="24"/>
          <w:szCs w:val="24"/>
          <w:shd w:val="clear" w:color="auto" w:fill="FFFFFF"/>
          <w:rtl/>
        </w:rPr>
        <w:t>יש הנוהגים לאחר תפילת שחרית כל בוקר לומר מזמור כ"ז בתהילים "לדוד ה' אורי וישעי" וכתב רבי יעקב רוקח בספרו שערי תפילה, "כל האומר מזמור זה מראש חודש אלול ועד אחר שמחת תורה אפילו גזרה רעה נתונה עליו יכול לבטלה. ומעביר מעליו כל המקטרגים וגל הגזרות הקשות ויוצא זכאי בדין. ומו</w:t>
      </w:r>
      <w:r>
        <w:rPr>
          <w:rFonts w:asciiTheme="minorBidi" w:hAnsiTheme="minorBidi" w:hint="cs"/>
          <w:b/>
          <w:bCs/>
          <w:spacing w:val="-9"/>
          <w:sz w:val="24"/>
          <w:szCs w:val="24"/>
          <w:shd w:val="clear" w:color="auto" w:fill="FFFFFF"/>
          <w:rtl/>
        </w:rPr>
        <w:t xml:space="preserve">בטח לו שיוציא ימיו ושנותיו בטוב. </w:t>
      </w:r>
    </w:p>
    <w:p w:rsidR="00794218" w:rsidRDefault="00794218" w:rsidP="00794218">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w:t>
      </w:r>
      <w:r w:rsidRPr="00794218">
        <w:rPr>
          <w:rFonts w:asciiTheme="minorBidi" w:hAnsiTheme="minorBidi" w:hint="cs"/>
          <w:b/>
          <w:bCs/>
          <w:spacing w:val="-9"/>
          <w:sz w:val="24"/>
          <w:szCs w:val="24"/>
          <w:shd w:val="clear" w:color="auto" w:fill="FFFFFF"/>
          <w:rtl/>
        </w:rPr>
        <w:t xml:space="preserve">רק הערה קטנה, מי שיקרא מזמור זה וימשיך במעשיו הרעים ולא יתקן </w:t>
      </w:r>
      <w:r>
        <w:rPr>
          <w:rFonts w:asciiTheme="minorBidi" w:hAnsiTheme="minorBidi" w:hint="cs"/>
          <w:b/>
          <w:bCs/>
          <w:spacing w:val="-9"/>
          <w:sz w:val="24"/>
          <w:szCs w:val="24"/>
          <w:shd w:val="clear" w:color="auto" w:fill="FFFFFF"/>
          <w:rtl/>
        </w:rPr>
        <w:t>אותם</w:t>
      </w:r>
      <w:r w:rsidRPr="00794218">
        <w:rPr>
          <w:rFonts w:asciiTheme="minorBidi" w:hAnsiTheme="minorBidi" w:hint="cs"/>
          <w:b/>
          <w:bCs/>
          <w:spacing w:val="-9"/>
          <w:sz w:val="24"/>
          <w:szCs w:val="24"/>
          <w:shd w:val="clear" w:color="auto" w:fill="FFFFFF"/>
          <w:rtl/>
        </w:rPr>
        <w:t xml:space="preserve"> ורק אומר מזמור זה ומצפה שיתקיימו הדברים הרי הוא דומה לאדם שטובל ושרץ בידו. הוא ישאר טמא, לכן צריך לשחרר את השרץ ולטבול מחדש. וכך בעצם ה' יסלח לנו כאשר נעזוב את דרכינו ונשובה אליו. ונתפלל כולנו שגם אלה שלא באים כל השנה לפחות בחודש זה ולקראת הימים הנוראים כן יבואו ויתחזקו בעזרת ה', שהרי נאמר "יתמו חטאים מן הארץ" ולא חס ושלום שיסתלקו החוטאים, אלא החטאים, כי ה' לא חפץ במות הרשע שנאמר "חי אני נאום ה' אם אחפץ במות הרשע" ה' רוצה שיעשו תשובה.. ועוד חידוש קטן, כאשר אומרים י"ג מידות נאמר "ה' ה' " ומדוע פעמיים? כיוון שה' הוא מידת רחמים, וה' אמר אותו פעמיים ללמד את עם ישראל שהוא מרחם על האדם לפני החטא וגם אחרי החטא שמבקש סליחה</w:t>
      </w:r>
      <w:r>
        <w:rPr>
          <w:rFonts w:asciiTheme="minorBidi" w:hAnsiTheme="minorBidi" w:hint="cs"/>
          <w:b/>
          <w:bCs/>
          <w:spacing w:val="-9"/>
          <w:sz w:val="24"/>
          <w:szCs w:val="24"/>
          <w:shd w:val="clear" w:color="auto" w:fill="FFFFFF"/>
          <w:rtl/>
        </w:rPr>
        <w:t>.</w:t>
      </w:r>
    </w:p>
    <w:p w:rsidR="00794218" w:rsidRDefault="00B312CB" w:rsidP="00B312CB">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ולסיום, </w:t>
      </w:r>
      <w:r w:rsidR="00794218">
        <w:rPr>
          <w:rFonts w:asciiTheme="minorBidi" w:hAnsiTheme="minorBidi" w:hint="cs"/>
          <w:b/>
          <w:bCs/>
          <w:spacing w:val="-9"/>
          <w:sz w:val="24"/>
          <w:szCs w:val="24"/>
          <w:shd w:val="clear" w:color="auto" w:fill="FFFFFF"/>
          <w:rtl/>
        </w:rPr>
        <w:t xml:space="preserve">צריך </w:t>
      </w:r>
      <w:r>
        <w:rPr>
          <w:rFonts w:asciiTheme="minorBidi" w:hAnsiTheme="minorBidi" w:hint="cs"/>
          <w:b/>
          <w:bCs/>
          <w:spacing w:val="-9"/>
          <w:sz w:val="24"/>
          <w:szCs w:val="24"/>
          <w:shd w:val="clear" w:color="auto" w:fill="FFFFFF"/>
          <w:rtl/>
        </w:rPr>
        <w:t xml:space="preserve">לזכור </w:t>
      </w:r>
      <w:r w:rsidR="00794218">
        <w:rPr>
          <w:rFonts w:asciiTheme="minorBidi" w:hAnsiTheme="minorBidi" w:hint="cs"/>
          <w:b/>
          <w:bCs/>
          <w:spacing w:val="-9"/>
          <w:sz w:val="24"/>
          <w:szCs w:val="24"/>
          <w:shd w:val="clear" w:color="auto" w:fill="FFFFFF"/>
          <w:rtl/>
        </w:rPr>
        <w:t>לעזור ולרחם על הבנים של ה' יתברך</w:t>
      </w:r>
      <w:r>
        <w:rPr>
          <w:rFonts w:asciiTheme="minorBidi" w:hAnsiTheme="minorBidi" w:hint="cs"/>
          <w:b/>
          <w:bCs/>
          <w:spacing w:val="-9"/>
          <w:sz w:val="24"/>
          <w:szCs w:val="24"/>
          <w:shd w:val="clear" w:color="auto" w:fill="FFFFFF"/>
          <w:rtl/>
        </w:rPr>
        <w:t xml:space="preserve"> ולשמח אותם.</w:t>
      </w:r>
      <w:r w:rsidR="00794218">
        <w:rPr>
          <w:rFonts w:asciiTheme="minorBidi" w:hAnsiTheme="minorBidi" w:hint="cs"/>
          <w:b/>
          <w:bCs/>
          <w:spacing w:val="-9"/>
          <w:sz w:val="24"/>
          <w:szCs w:val="24"/>
          <w:shd w:val="clear" w:color="auto" w:fill="FFFFFF"/>
          <w:rtl/>
        </w:rPr>
        <w:t xml:space="preserve"> כל אותם אנשים </w:t>
      </w:r>
      <w:r>
        <w:rPr>
          <w:rFonts w:asciiTheme="minorBidi" w:hAnsiTheme="minorBidi" w:hint="cs"/>
          <w:b/>
          <w:bCs/>
          <w:spacing w:val="-9"/>
          <w:sz w:val="24"/>
          <w:szCs w:val="24"/>
          <w:shd w:val="clear" w:color="auto" w:fill="FFFFFF"/>
          <w:rtl/>
        </w:rPr>
        <w:t xml:space="preserve">שלא זכו לפרנסה וזקוקים לעזרה, </w:t>
      </w:r>
      <w:r w:rsidR="00794218">
        <w:rPr>
          <w:rFonts w:asciiTheme="minorBidi" w:hAnsiTheme="minorBidi" w:hint="cs"/>
          <w:b/>
          <w:bCs/>
          <w:spacing w:val="-9"/>
          <w:sz w:val="24"/>
          <w:szCs w:val="24"/>
          <w:shd w:val="clear" w:color="auto" w:fill="FFFFFF"/>
          <w:rtl/>
        </w:rPr>
        <w:t xml:space="preserve">אם אפשר לעזור </w:t>
      </w:r>
      <w:r>
        <w:rPr>
          <w:rFonts w:asciiTheme="minorBidi" w:hAnsiTheme="minorBidi" w:hint="cs"/>
          <w:b/>
          <w:bCs/>
          <w:spacing w:val="-9"/>
          <w:sz w:val="24"/>
          <w:szCs w:val="24"/>
          <w:shd w:val="clear" w:color="auto" w:fill="FFFFFF"/>
          <w:rtl/>
        </w:rPr>
        <w:t xml:space="preserve">לאותם אנשים </w:t>
      </w:r>
      <w:r w:rsidR="00794218">
        <w:rPr>
          <w:rFonts w:asciiTheme="minorBidi" w:hAnsiTheme="minorBidi" w:hint="cs"/>
          <w:b/>
          <w:bCs/>
          <w:spacing w:val="-9"/>
          <w:sz w:val="24"/>
          <w:szCs w:val="24"/>
          <w:shd w:val="clear" w:color="auto" w:fill="FFFFFF"/>
          <w:rtl/>
        </w:rPr>
        <w:t>כל אחד לפי יכולתו</w:t>
      </w:r>
      <w:r>
        <w:rPr>
          <w:rFonts w:asciiTheme="minorBidi" w:hAnsiTheme="minorBidi" w:hint="cs"/>
          <w:b/>
          <w:bCs/>
          <w:spacing w:val="-9"/>
          <w:sz w:val="24"/>
          <w:szCs w:val="24"/>
          <w:shd w:val="clear" w:color="auto" w:fill="FFFFFF"/>
          <w:rtl/>
        </w:rPr>
        <w:t xml:space="preserve">. וכל מי שצריך עזרה מוזמן לפנות במייל. ותזכרו שלשמח יהודי זה הדבר שעושה נחת רוח לה' יתברך. </w:t>
      </w:r>
      <w:r w:rsidR="00794218">
        <w:rPr>
          <w:rFonts w:asciiTheme="minorBidi" w:hAnsiTheme="minorBidi" w:hint="cs"/>
          <w:b/>
          <w:bCs/>
          <w:spacing w:val="-9"/>
          <w:sz w:val="24"/>
          <w:szCs w:val="24"/>
          <w:shd w:val="clear" w:color="auto" w:fill="FFFFFF"/>
          <w:rtl/>
        </w:rPr>
        <w:t xml:space="preserve">תזכו כולכם להצלחה שמחה ושכל תפילותכם יתגשמו לטובה אמן ואמן.. </w:t>
      </w:r>
    </w:p>
    <w:p w:rsidR="00B04E84" w:rsidRDefault="00794218" w:rsidP="00B312CB">
      <w:pPr>
        <w:bidi/>
        <w:jc w:val="right"/>
        <w:rPr>
          <w:rFonts w:asciiTheme="minorBidi" w:hAnsiTheme="minorBidi"/>
          <w:b/>
          <w:bCs/>
          <w:spacing w:val="-9"/>
          <w:sz w:val="24"/>
          <w:szCs w:val="24"/>
          <w:shd w:val="clear" w:color="auto" w:fill="FFFFFF"/>
          <w:rtl/>
        </w:rPr>
      </w:pPr>
      <w:r w:rsidRPr="00B312CB">
        <w:rPr>
          <w:rFonts w:asciiTheme="minorBidi" w:hAnsiTheme="minorBidi" w:hint="cs"/>
          <w:b/>
          <w:bCs/>
          <w:spacing w:val="-9"/>
          <w:sz w:val="28"/>
          <w:szCs w:val="28"/>
          <w:shd w:val="clear" w:color="auto" w:fill="FFFFFF"/>
          <w:rtl/>
        </w:rPr>
        <w:t>שבת שלום ומבורכת</w:t>
      </w:r>
      <w:bookmarkStart w:id="0" w:name="_GoBack"/>
      <w:bookmarkEnd w:id="0"/>
    </w:p>
    <w:sectPr w:rsidR="00B04E84"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00" w:rsidRDefault="006A0800" w:rsidP="002A7D06">
      <w:pPr>
        <w:spacing w:after="0" w:line="240" w:lineRule="auto"/>
      </w:pPr>
      <w:r>
        <w:separator/>
      </w:r>
    </w:p>
  </w:endnote>
  <w:endnote w:type="continuationSeparator" w:id="0">
    <w:p w:rsidR="006A0800" w:rsidRDefault="006A0800"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00" w:rsidRDefault="006A0800" w:rsidP="002A7D06">
      <w:pPr>
        <w:spacing w:after="0" w:line="240" w:lineRule="auto"/>
      </w:pPr>
      <w:r>
        <w:separator/>
      </w:r>
    </w:p>
  </w:footnote>
  <w:footnote w:type="continuationSeparator" w:id="0">
    <w:p w:rsidR="006A0800" w:rsidRDefault="006A0800"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CE5343">
    <w:pPr>
      <w:pStyle w:val="Header"/>
      <w:rPr>
        <w:b/>
        <w:bCs/>
      </w:rPr>
    </w:pPr>
    <w:r w:rsidRPr="00102DBA">
      <w:rPr>
        <w:rFonts w:hint="cs"/>
        <w:b/>
        <w:bCs/>
        <w:rtl/>
      </w:rPr>
      <w:t>בס"ד                                                                                                                  גילי</w:t>
    </w:r>
    <w:r w:rsidRPr="00A27522">
      <w:rPr>
        <w:rFonts w:hint="cs"/>
        <w:b/>
        <w:bCs/>
        <w:sz w:val="20"/>
        <w:szCs w:val="20"/>
        <w:rtl/>
      </w:rPr>
      <w:t xml:space="preserve">ון מס' </w:t>
    </w:r>
    <w:r w:rsidR="00CE5343">
      <w:rPr>
        <w:rFonts w:hint="cs"/>
        <w:b/>
        <w:bCs/>
        <w:sz w:val="20"/>
        <w:szCs w:val="20"/>
        <w:rtl/>
      </w:rPr>
      <w:t>182</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0F6135"/>
    <w:rsid w:val="00102DBA"/>
    <w:rsid w:val="001037A7"/>
    <w:rsid w:val="00105266"/>
    <w:rsid w:val="00105B80"/>
    <w:rsid w:val="00105D51"/>
    <w:rsid w:val="00106C39"/>
    <w:rsid w:val="00107FBC"/>
    <w:rsid w:val="001100A8"/>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2240"/>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1BAF"/>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4E84"/>
    <w:rsid w:val="00B0578D"/>
    <w:rsid w:val="00B13EF2"/>
    <w:rsid w:val="00B1415D"/>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E13"/>
    <w:rsid w:val="00CE534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642A"/>
    <w:rsid w:val="00E47A68"/>
    <w:rsid w:val="00E51125"/>
    <w:rsid w:val="00E511E1"/>
    <w:rsid w:val="00E532B6"/>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570B-D8A0-4E97-9BDE-0BAF014F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1746</Words>
  <Characters>9954</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9</cp:revision>
  <cp:lastPrinted>2017-04-07T10:42:00Z</cp:lastPrinted>
  <dcterms:created xsi:type="dcterms:W3CDTF">2017-07-27T13:03:00Z</dcterms:created>
  <dcterms:modified xsi:type="dcterms:W3CDTF">2017-08-22T17:42:00Z</dcterms:modified>
</cp:coreProperties>
</file>